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F7" w:rsidRPr="00F3546B" w:rsidRDefault="00BA56C4" w:rsidP="00655504">
      <w:pPr>
        <w:pStyle w:val="Title"/>
        <w:jc w:val="center"/>
        <w:rPr>
          <w:rFonts w:ascii="Century" w:hAnsi="Century"/>
        </w:rPr>
      </w:pPr>
      <w:r w:rsidRPr="00F3546B">
        <w:rPr>
          <w:rFonts w:ascii="Century" w:hAnsi="Century"/>
          <w:b/>
          <w:i/>
          <w:u w:val="single"/>
        </w:rPr>
        <w:t>Cell Analogy Infographic Project</w:t>
      </w:r>
    </w:p>
    <w:p w:rsidR="00F3546B" w:rsidRPr="00F3546B" w:rsidRDefault="00F3546B" w:rsidP="00655504">
      <w:pPr>
        <w:spacing w:line="240" w:lineRule="auto"/>
        <w:rPr>
          <w:rFonts w:ascii="Century" w:hAnsi="Century"/>
          <w:sz w:val="24"/>
        </w:rPr>
      </w:pPr>
      <w:r w:rsidRPr="00F3546B">
        <w:rPr>
          <w:rFonts w:ascii="Century" w:hAnsi="Century"/>
          <w:b/>
          <w:i/>
          <w:noProof/>
          <w:sz w:val="56"/>
          <w:u w:val="single"/>
        </w:rPr>
        <w:drawing>
          <wp:anchor distT="0" distB="0" distL="114300" distR="114300" simplePos="0" relativeHeight="251658240" behindDoc="1" locked="0" layoutInCell="1" allowOverlap="1">
            <wp:simplePos x="0" y="0"/>
            <wp:positionH relativeFrom="margin">
              <wp:posOffset>3872230</wp:posOffset>
            </wp:positionH>
            <wp:positionV relativeFrom="paragraph">
              <wp:posOffset>41910</wp:posOffset>
            </wp:positionV>
            <wp:extent cx="2844800" cy="1537970"/>
            <wp:effectExtent l="0" t="0" r="0" b="5080"/>
            <wp:wrapTight wrapText="bothSides">
              <wp:wrapPolygon edited="0">
                <wp:start x="0" y="0"/>
                <wp:lineTo x="0" y="21404"/>
                <wp:lineTo x="21407" y="21404"/>
                <wp:lineTo x="21407" y="0"/>
                <wp:lineTo x="0" y="0"/>
              </wp:wrapPolygon>
            </wp:wrapTight>
            <wp:docPr id="1" name="Picture 1" descr="Image result for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ograph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80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4F7" w:rsidRPr="00F3546B">
        <w:rPr>
          <w:rFonts w:ascii="Century" w:hAnsi="Century"/>
          <w:b/>
          <w:sz w:val="32"/>
          <w:u w:val="single"/>
        </w:rPr>
        <w:t>Introduction:</w:t>
      </w:r>
      <w:r w:rsidR="00DF74F7" w:rsidRPr="00F3546B">
        <w:rPr>
          <w:rFonts w:ascii="Century" w:hAnsi="Century"/>
          <w:b/>
          <w:sz w:val="32"/>
        </w:rPr>
        <w:t xml:space="preserve"> </w:t>
      </w:r>
      <w:r w:rsidR="00DF74F7" w:rsidRPr="00F3546B">
        <w:rPr>
          <w:rFonts w:ascii="Century" w:hAnsi="Century"/>
          <w:sz w:val="24"/>
        </w:rPr>
        <w:t xml:space="preserve">Often times it is difficult for a student to understand all of the intricate details of cells and their organelles. </w:t>
      </w:r>
      <w:r w:rsidR="00855430">
        <w:rPr>
          <w:rFonts w:ascii="Century" w:hAnsi="Century"/>
          <w:sz w:val="24"/>
        </w:rPr>
        <w:t>To combat this, we are going to relate the cell processes and organelles to something in our everyday lives. For example, the nucleus is the control center of the cell similarly to the principal’s office being the control center of the school.</w:t>
      </w:r>
    </w:p>
    <w:p w:rsidR="00BA56C4" w:rsidRPr="00F3546B" w:rsidRDefault="00BA56C4" w:rsidP="00655504">
      <w:pPr>
        <w:spacing w:line="240" w:lineRule="auto"/>
        <w:rPr>
          <w:rFonts w:ascii="Century" w:hAnsi="Century"/>
          <w:sz w:val="24"/>
        </w:rPr>
      </w:pPr>
      <w:r w:rsidRPr="00F3546B">
        <w:rPr>
          <w:rFonts w:ascii="Century" w:hAnsi="Century"/>
          <w:b/>
          <w:i/>
          <w:sz w:val="32"/>
          <w:u w:val="single"/>
        </w:rPr>
        <w:t>Procedure:</w:t>
      </w:r>
      <w:r w:rsidRPr="00F3546B">
        <w:rPr>
          <w:rFonts w:ascii="Century" w:hAnsi="Century"/>
          <w:sz w:val="32"/>
        </w:rPr>
        <w:t xml:space="preserve"> </w:t>
      </w:r>
    </w:p>
    <w:p w:rsidR="00BA56C4" w:rsidRPr="00F3546B" w:rsidRDefault="00BA56C4" w:rsidP="00655504">
      <w:pPr>
        <w:pStyle w:val="ListParagraph"/>
        <w:numPr>
          <w:ilvl w:val="0"/>
          <w:numId w:val="1"/>
        </w:numPr>
        <w:spacing w:line="240" w:lineRule="auto"/>
        <w:rPr>
          <w:rFonts w:ascii="Century" w:hAnsi="Century"/>
          <w:sz w:val="24"/>
        </w:rPr>
      </w:pPr>
      <w:r w:rsidRPr="00F3546B">
        <w:rPr>
          <w:rFonts w:ascii="Century" w:hAnsi="Century"/>
          <w:b/>
          <w:sz w:val="24"/>
        </w:rPr>
        <w:t xml:space="preserve">Research each cell organelle to determine its function. </w:t>
      </w:r>
      <w:r w:rsidR="00855430">
        <w:rPr>
          <w:rFonts w:ascii="Century" w:hAnsi="Century"/>
          <w:sz w:val="24"/>
        </w:rPr>
        <w:t xml:space="preserve">Choose an appropriate </w:t>
      </w:r>
      <w:r w:rsidR="00AF5782">
        <w:rPr>
          <w:rFonts w:ascii="Century" w:hAnsi="Century"/>
          <w:sz w:val="24"/>
        </w:rPr>
        <w:t>analogy</w:t>
      </w:r>
      <w:r w:rsidR="00855430">
        <w:rPr>
          <w:rFonts w:ascii="Century" w:hAnsi="Century"/>
          <w:sz w:val="24"/>
        </w:rPr>
        <w:t xml:space="preserve"> that has a similar function in life.</w:t>
      </w:r>
      <w:r w:rsidRPr="00F3546B">
        <w:rPr>
          <w:rFonts w:ascii="Century" w:hAnsi="Century"/>
          <w:sz w:val="24"/>
        </w:rPr>
        <w:t xml:space="preserve"> Remember, be creative when making your analogies. Your analogies </w:t>
      </w:r>
      <w:r w:rsidR="000F7006" w:rsidRPr="00F3546B">
        <w:rPr>
          <w:rFonts w:ascii="Century" w:hAnsi="Century"/>
          <w:sz w:val="24"/>
        </w:rPr>
        <w:t xml:space="preserve">can be futuristic, historic, </w:t>
      </w:r>
      <w:proofErr w:type="gramStart"/>
      <w:r w:rsidRPr="00F3546B">
        <w:rPr>
          <w:rFonts w:ascii="Century" w:hAnsi="Century"/>
          <w:sz w:val="24"/>
        </w:rPr>
        <w:t>modern</w:t>
      </w:r>
      <w:proofErr w:type="gramEnd"/>
      <w:r w:rsidRPr="00F3546B">
        <w:rPr>
          <w:rFonts w:ascii="Century" w:hAnsi="Century"/>
          <w:sz w:val="24"/>
        </w:rPr>
        <w:t xml:space="preserve"> or fantasy as long as your analogies are similar to a cell. BE CREATIVE! THINK OUTSIDE THE BOX</w:t>
      </w:r>
      <w:r w:rsidR="000F7006" w:rsidRPr="00F3546B">
        <w:rPr>
          <w:rFonts w:ascii="Century" w:hAnsi="Century"/>
          <w:sz w:val="24"/>
        </w:rPr>
        <w:t>!!!!</w:t>
      </w:r>
    </w:p>
    <w:tbl>
      <w:tblPr>
        <w:tblStyle w:val="TableGrid1"/>
        <w:tblpPr w:leftFromText="180" w:rightFromText="180" w:vertAnchor="text" w:horzAnchor="margin" w:tblpY="40"/>
        <w:tblW w:w="5000" w:type="pct"/>
        <w:tblLook w:val="04A0" w:firstRow="1" w:lastRow="0" w:firstColumn="1" w:lastColumn="0" w:noHBand="0" w:noVBand="1"/>
      </w:tblPr>
      <w:tblGrid>
        <w:gridCol w:w="1705"/>
        <w:gridCol w:w="2345"/>
        <w:gridCol w:w="2277"/>
        <w:gridCol w:w="4463"/>
      </w:tblGrid>
      <w:tr w:rsidR="00855430" w:rsidRPr="00F3546B" w:rsidTr="00855430">
        <w:tc>
          <w:tcPr>
            <w:tcW w:w="619" w:type="pct"/>
          </w:tcPr>
          <w:p w:rsidR="00855430" w:rsidRPr="00C34CEE" w:rsidRDefault="00855430" w:rsidP="00655504">
            <w:pPr>
              <w:jc w:val="center"/>
              <w:rPr>
                <w:rFonts w:ascii="Century" w:eastAsia="Calibri" w:hAnsi="Century" w:cs="Times New Roman"/>
                <w:b/>
                <w:sz w:val="24"/>
              </w:rPr>
            </w:pPr>
            <w:r w:rsidRPr="00C34CEE">
              <w:rPr>
                <w:rFonts w:ascii="Century" w:eastAsia="Calibri" w:hAnsi="Century" w:cs="Times New Roman"/>
                <w:b/>
                <w:sz w:val="24"/>
              </w:rPr>
              <w:t>Organelle</w:t>
            </w:r>
          </w:p>
        </w:tc>
        <w:tc>
          <w:tcPr>
            <w:tcW w:w="1144" w:type="pct"/>
          </w:tcPr>
          <w:p w:rsidR="00855430" w:rsidRPr="00C34CEE" w:rsidRDefault="00855430" w:rsidP="00655504">
            <w:pPr>
              <w:jc w:val="center"/>
              <w:rPr>
                <w:rFonts w:ascii="Century" w:eastAsia="Calibri" w:hAnsi="Century" w:cs="Times New Roman"/>
                <w:b/>
                <w:sz w:val="24"/>
              </w:rPr>
            </w:pPr>
            <w:r>
              <w:rPr>
                <w:rFonts w:ascii="Century" w:eastAsia="Calibri" w:hAnsi="Century" w:cs="Times New Roman"/>
                <w:b/>
                <w:sz w:val="24"/>
              </w:rPr>
              <w:t>Function</w:t>
            </w:r>
          </w:p>
        </w:tc>
        <w:tc>
          <w:tcPr>
            <w:tcW w:w="1112" w:type="pct"/>
          </w:tcPr>
          <w:p w:rsidR="00855430" w:rsidRPr="00C34CEE" w:rsidRDefault="00855430" w:rsidP="00655504">
            <w:pPr>
              <w:jc w:val="center"/>
              <w:rPr>
                <w:rFonts w:ascii="Century" w:eastAsia="Calibri" w:hAnsi="Century" w:cs="Times New Roman"/>
                <w:b/>
                <w:sz w:val="24"/>
              </w:rPr>
            </w:pPr>
            <w:r w:rsidRPr="00C34CEE">
              <w:rPr>
                <w:rFonts w:ascii="Century" w:eastAsia="Calibri" w:hAnsi="Century" w:cs="Times New Roman"/>
                <w:b/>
                <w:sz w:val="24"/>
              </w:rPr>
              <w:t>Analogy</w:t>
            </w:r>
          </w:p>
        </w:tc>
        <w:tc>
          <w:tcPr>
            <w:tcW w:w="2125" w:type="pct"/>
          </w:tcPr>
          <w:p w:rsidR="00855430" w:rsidRPr="00C34CEE" w:rsidRDefault="00855430" w:rsidP="00655504">
            <w:pPr>
              <w:jc w:val="center"/>
              <w:rPr>
                <w:rFonts w:ascii="Century" w:eastAsia="Calibri" w:hAnsi="Century" w:cs="Times New Roman"/>
                <w:b/>
                <w:sz w:val="24"/>
              </w:rPr>
            </w:pPr>
            <w:r w:rsidRPr="00C34CEE">
              <w:rPr>
                <w:rFonts w:ascii="Century" w:eastAsia="Calibri" w:hAnsi="Century" w:cs="Times New Roman"/>
                <w:b/>
                <w:sz w:val="24"/>
              </w:rPr>
              <w:t>Reason</w:t>
            </w: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F3546B">
              <w:rPr>
                <w:rFonts w:ascii="Century" w:eastAsia="Calibri" w:hAnsi="Century" w:cs="Times New Roman"/>
                <w:sz w:val="24"/>
              </w:rPr>
              <w:t>V</w:t>
            </w:r>
            <w:r w:rsidRPr="00C34CEE">
              <w:rPr>
                <w:rFonts w:ascii="Century" w:eastAsia="Calibri" w:hAnsi="Century" w:cs="Times New Roman"/>
                <w:sz w:val="24"/>
              </w:rPr>
              <w:t>acuole</w:t>
            </w:r>
          </w:p>
        </w:tc>
        <w:tc>
          <w:tcPr>
            <w:tcW w:w="1144" w:type="pct"/>
          </w:tcPr>
          <w:p w:rsidR="00855430" w:rsidRPr="00F3546B" w:rsidRDefault="00855430" w:rsidP="00655504">
            <w:pPr>
              <w:rPr>
                <w:rFonts w:ascii="Century" w:eastAsia="Calibri" w:hAnsi="Century" w:cs="Times New Roman"/>
                <w:sz w:val="24"/>
              </w:rPr>
            </w:pPr>
          </w:p>
        </w:tc>
        <w:tc>
          <w:tcPr>
            <w:tcW w:w="1112"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F3546B" w:rsidRDefault="00855430" w:rsidP="00655504">
            <w:pPr>
              <w:rPr>
                <w:rFonts w:ascii="Century" w:eastAsia="Calibri" w:hAnsi="Century" w:cs="Times New Roman"/>
                <w:sz w:val="24"/>
              </w:rPr>
            </w:pPr>
            <w:r w:rsidRPr="00C34CEE">
              <w:rPr>
                <w:rFonts w:ascii="Century" w:eastAsia="Calibri" w:hAnsi="Century" w:cs="Times New Roman"/>
                <w:sz w:val="24"/>
              </w:rPr>
              <w:t>Nucleus</w:t>
            </w:r>
          </w:p>
        </w:tc>
        <w:tc>
          <w:tcPr>
            <w:tcW w:w="1144" w:type="pct"/>
          </w:tcPr>
          <w:p w:rsidR="00855430" w:rsidRPr="00C34CEE" w:rsidRDefault="00855430" w:rsidP="00655504">
            <w:pPr>
              <w:rPr>
                <w:rFonts w:ascii="Century" w:eastAsia="Calibri" w:hAnsi="Century" w:cs="Times New Roman"/>
                <w:sz w:val="24"/>
              </w:rPr>
            </w:pPr>
          </w:p>
        </w:tc>
        <w:tc>
          <w:tcPr>
            <w:tcW w:w="1112" w:type="pct"/>
          </w:tcPr>
          <w:p w:rsidR="00855430" w:rsidRPr="00C34CEE"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F3546B">
              <w:rPr>
                <w:rFonts w:ascii="Century" w:eastAsia="Calibri" w:hAnsi="Century" w:cs="Times New Roman"/>
                <w:sz w:val="24"/>
              </w:rPr>
              <w:t>Nucleolus</w:t>
            </w:r>
          </w:p>
        </w:tc>
        <w:tc>
          <w:tcPr>
            <w:tcW w:w="1144" w:type="pct"/>
          </w:tcPr>
          <w:p w:rsidR="00855430" w:rsidRPr="00C34CEE" w:rsidRDefault="00855430" w:rsidP="00655504">
            <w:pPr>
              <w:rPr>
                <w:rFonts w:ascii="Century" w:eastAsia="Calibri" w:hAnsi="Century" w:cs="Times New Roman"/>
                <w:b/>
                <w:sz w:val="24"/>
              </w:rPr>
            </w:pPr>
          </w:p>
        </w:tc>
        <w:tc>
          <w:tcPr>
            <w:tcW w:w="1112" w:type="pct"/>
          </w:tcPr>
          <w:p w:rsidR="00855430" w:rsidRPr="00C34CEE" w:rsidRDefault="00855430" w:rsidP="00655504">
            <w:pPr>
              <w:rPr>
                <w:rFonts w:ascii="Century" w:eastAsia="Calibri" w:hAnsi="Century" w:cs="Times New Roman"/>
                <w:b/>
                <w:sz w:val="24"/>
              </w:rPr>
            </w:pPr>
          </w:p>
          <w:p w:rsidR="00855430" w:rsidRPr="00C34CEE" w:rsidRDefault="00855430" w:rsidP="00655504">
            <w:pPr>
              <w:rPr>
                <w:rFonts w:ascii="Century" w:eastAsia="Calibri" w:hAnsi="Century" w:cs="Times New Roman"/>
                <w:b/>
                <w:sz w:val="24"/>
              </w:rPr>
            </w:pPr>
          </w:p>
        </w:tc>
        <w:tc>
          <w:tcPr>
            <w:tcW w:w="2125" w:type="pct"/>
          </w:tcPr>
          <w:p w:rsidR="00855430" w:rsidRPr="00C34CEE" w:rsidRDefault="00855430" w:rsidP="00655504">
            <w:pPr>
              <w:rPr>
                <w:rFonts w:ascii="Century" w:eastAsia="Calibri" w:hAnsi="Century" w:cs="Times New Roman"/>
                <w:b/>
                <w:sz w:val="24"/>
              </w:rPr>
            </w:pPr>
          </w:p>
        </w:tc>
      </w:tr>
      <w:tr w:rsidR="00855430" w:rsidRPr="00F3546B" w:rsidTr="00855430">
        <w:tc>
          <w:tcPr>
            <w:tcW w:w="619" w:type="pct"/>
          </w:tcPr>
          <w:p w:rsidR="00855430" w:rsidRPr="00F3546B" w:rsidRDefault="00855430" w:rsidP="00655504">
            <w:pPr>
              <w:rPr>
                <w:rFonts w:ascii="Century" w:eastAsia="Calibri" w:hAnsi="Century" w:cs="Times New Roman"/>
                <w:sz w:val="24"/>
              </w:rPr>
            </w:pPr>
            <w:r w:rsidRPr="00F3546B">
              <w:rPr>
                <w:rFonts w:ascii="Century" w:eastAsia="Calibri" w:hAnsi="Century" w:cs="Times New Roman"/>
                <w:sz w:val="24"/>
              </w:rPr>
              <w:t>Smooth</w:t>
            </w:r>
          </w:p>
          <w:p w:rsidR="00855430" w:rsidRPr="00C34CEE" w:rsidRDefault="00855430" w:rsidP="00655504">
            <w:pPr>
              <w:rPr>
                <w:rFonts w:ascii="Century" w:eastAsia="Calibri" w:hAnsi="Century" w:cs="Times New Roman"/>
                <w:sz w:val="24"/>
              </w:rPr>
            </w:pPr>
            <w:r w:rsidRPr="00C34CEE">
              <w:rPr>
                <w:rFonts w:ascii="Century" w:eastAsia="Calibri" w:hAnsi="Century" w:cs="Times New Roman"/>
                <w:sz w:val="24"/>
              </w:rPr>
              <w:t>Endoplasmic reticulum</w:t>
            </w:r>
          </w:p>
        </w:tc>
        <w:tc>
          <w:tcPr>
            <w:tcW w:w="1144" w:type="pct"/>
          </w:tcPr>
          <w:p w:rsidR="00855430" w:rsidRPr="00C34CEE" w:rsidRDefault="00855430" w:rsidP="00655504">
            <w:pPr>
              <w:rPr>
                <w:rFonts w:ascii="Century" w:eastAsia="Calibri" w:hAnsi="Century" w:cs="Times New Roman"/>
                <w:sz w:val="24"/>
              </w:rPr>
            </w:pPr>
          </w:p>
        </w:tc>
        <w:tc>
          <w:tcPr>
            <w:tcW w:w="1112" w:type="pct"/>
          </w:tcPr>
          <w:p w:rsidR="00855430" w:rsidRPr="00C34CEE"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F3546B">
              <w:rPr>
                <w:rFonts w:ascii="Century" w:eastAsia="Calibri" w:hAnsi="Century" w:cs="Times New Roman"/>
                <w:sz w:val="24"/>
              </w:rPr>
              <w:t xml:space="preserve">Rough Endoplasmic Reticulum </w:t>
            </w:r>
          </w:p>
        </w:tc>
        <w:tc>
          <w:tcPr>
            <w:tcW w:w="1144" w:type="pct"/>
          </w:tcPr>
          <w:p w:rsidR="00855430" w:rsidRPr="00C34CEE" w:rsidRDefault="00855430" w:rsidP="00655504">
            <w:pPr>
              <w:rPr>
                <w:rFonts w:ascii="Century" w:eastAsia="Calibri" w:hAnsi="Century" w:cs="Times New Roman"/>
                <w:sz w:val="24"/>
              </w:rPr>
            </w:pPr>
          </w:p>
        </w:tc>
        <w:tc>
          <w:tcPr>
            <w:tcW w:w="1112" w:type="pct"/>
          </w:tcPr>
          <w:p w:rsidR="00855430" w:rsidRPr="00C34CEE"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C34CEE">
              <w:rPr>
                <w:rFonts w:ascii="Century" w:eastAsia="Calibri" w:hAnsi="Century" w:cs="Times New Roman"/>
                <w:sz w:val="24"/>
              </w:rPr>
              <w:t>Ribosome</w:t>
            </w:r>
          </w:p>
        </w:tc>
        <w:tc>
          <w:tcPr>
            <w:tcW w:w="1144" w:type="pct"/>
          </w:tcPr>
          <w:p w:rsidR="00855430" w:rsidRDefault="00855430" w:rsidP="00655504">
            <w:pPr>
              <w:rPr>
                <w:rFonts w:ascii="Century" w:eastAsia="Calibri" w:hAnsi="Century" w:cs="Times New Roman"/>
                <w:sz w:val="24"/>
              </w:rPr>
            </w:pPr>
          </w:p>
        </w:tc>
        <w:tc>
          <w:tcPr>
            <w:tcW w:w="1112" w:type="pct"/>
          </w:tcPr>
          <w:p w:rsidR="00855430"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C34CEE">
              <w:rPr>
                <w:rFonts w:ascii="Century" w:eastAsia="Calibri" w:hAnsi="Century" w:cs="Times New Roman"/>
                <w:sz w:val="24"/>
              </w:rPr>
              <w:t>Cell membrane</w:t>
            </w:r>
          </w:p>
        </w:tc>
        <w:tc>
          <w:tcPr>
            <w:tcW w:w="1144" w:type="pct"/>
          </w:tcPr>
          <w:p w:rsidR="00855430" w:rsidRPr="00C34CEE" w:rsidRDefault="00855430" w:rsidP="00655504">
            <w:pPr>
              <w:rPr>
                <w:rFonts w:ascii="Century" w:eastAsia="Calibri" w:hAnsi="Century" w:cs="Times New Roman"/>
                <w:sz w:val="24"/>
              </w:rPr>
            </w:pPr>
          </w:p>
        </w:tc>
        <w:tc>
          <w:tcPr>
            <w:tcW w:w="1112" w:type="pct"/>
          </w:tcPr>
          <w:p w:rsidR="00855430" w:rsidRPr="00C34CEE"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C34CEE">
              <w:rPr>
                <w:rFonts w:ascii="Century" w:eastAsia="Calibri" w:hAnsi="Century" w:cs="Times New Roman"/>
                <w:sz w:val="24"/>
              </w:rPr>
              <w:t>Golgi apparatus</w:t>
            </w:r>
          </w:p>
        </w:tc>
        <w:tc>
          <w:tcPr>
            <w:tcW w:w="1144" w:type="pct"/>
          </w:tcPr>
          <w:p w:rsidR="00855430" w:rsidRDefault="00855430" w:rsidP="00655504">
            <w:pPr>
              <w:rPr>
                <w:rFonts w:ascii="Century" w:eastAsia="Calibri" w:hAnsi="Century" w:cs="Times New Roman"/>
                <w:sz w:val="24"/>
              </w:rPr>
            </w:pPr>
          </w:p>
        </w:tc>
        <w:tc>
          <w:tcPr>
            <w:tcW w:w="1112" w:type="pct"/>
          </w:tcPr>
          <w:p w:rsidR="00855430"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F3546B">
              <w:rPr>
                <w:rFonts w:ascii="Century" w:eastAsia="Calibri" w:hAnsi="Century" w:cs="Times New Roman"/>
                <w:sz w:val="24"/>
              </w:rPr>
              <w:t>L</w:t>
            </w:r>
            <w:r w:rsidRPr="00C34CEE">
              <w:rPr>
                <w:rFonts w:ascii="Century" w:eastAsia="Calibri" w:hAnsi="Century" w:cs="Times New Roman"/>
                <w:sz w:val="24"/>
              </w:rPr>
              <w:t>ysosomes</w:t>
            </w:r>
          </w:p>
        </w:tc>
        <w:tc>
          <w:tcPr>
            <w:tcW w:w="1144" w:type="pct"/>
          </w:tcPr>
          <w:p w:rsidR="00855430" w:rsidRPr="00C34CEE" w:rsidRDefault="00855430" w:rsidP="00655504">
            <w:pPr>
              <w:rPr>
                <w:rFonts w:ascii="Century" w:eastAsia="Calibri" w:hAnsi="Century" w:cs="Times New Roman"/>
                <w:sz w:val="24"/>
              </w:rPr>
            </w:pPr>
          </w:p>
        </w:tc>
        <w:tc>
          <w:tcPr>
            <w:tcW w:w="1112" w:type="pct"/>
          </w:tcPr>
          <w:p w:rsidR="00855430" w:rsidRPr="00C34CEE"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F3546B">
              <w:rPr>
                <w:rFonts w:ascii="Century" w:eastAsia="Calibri" w:hAnsi="Century" w:cs="Times New Roman"/>
                <w:sz w:val="24"/>
              </w:rPr>
              <w:t>M</w:t>
            </w:r>
            <w:r w:rsidRPr="00C34CEE">
              <w:rPr>
                <w:rFonts w:ascii="Century" w:eastAsia="Calibri" w:hAnsi="Century" w:cs="Times New Roman"/>
                <w:sz w:val="24"/>
              </w:rPr>
              <w:t>itochondria</w:t>
            </w:r>
          </w:p>
        </w:tc>
        <w:tc>
          <w:tcPr>
            <w:tcW w:w="1144" w:type="pct"/>
          </w:tcPr>
          <w:p w:rsidR="00855430" w:rsidRPr="00C34CEE" w:rsidRDefault="00855430" w:rsidP="00655504">
            <w:pPr>
              <w:rPr>
                <w:rFonts w:ascii="Century" w:eastAsia="Calibri" w:hAnsi="Century" w:cs="Times New Roman"/>
                <w:sz w:val="24"/>
              </w:rPr>
            </w:pPr>
          </w:p>
        </w:tc>
        <w:tc>
          <w:tcPr>
            <w:tcW w:w="1112" w:type="pct"/>
          </w:tcPr>
          <w:p w:rsidR="00855430" w:rsidRPr="00C34CEE" w:rsidRDefault="00855430" w:rsidP="00655504">
            <w:pPr>
              <w:rPr>
                <w:rFonts w:ascii="Century" w:eastAsia="Calibri" w:hAnsi="Century" w:cs="Times New Roman"/>
                <w:sz w:val="24"/>
              </w:rPr>
            </w:pPr>
          </w:p>
        </w:tc>
        <w:tc>
          <w:tcPr>
            <w:tcW w:w="2125"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F3546B">
              <w:rPr>
                <w:rFonts w:ascii="Century" w:eastAsia="Calibri" w:hAnsi="Century" w:cs="Times New Roman"/>
                <w:sz w:val="24"/>
              </w:rPr>
              <w:t>C</w:t>
            </w:r>
            <w:r w:rsidRPr="00C34CEE">
              <w:rPr>
                <w:rFonts w:ascii="Century" w:eastAsia="Calibri" w:hAnsi="Century" w:cs="Times New Roman"/>
                <w:sz w:val="24"/>
              </w:rPr>
              <w:t>hloroplast</w:t>
            </w:r>
          </w:p>
        </w:tc>
        <w:tc>
          <w:tcPr>
            <w:tcW w:w="1144" w:type="pct"/>
          </w:tcPr>
          <w:p w:rsidR="00855430" w:rsidRPr="00F3546B" w:rsidRDefault="00855430" w:rsidP="00655504">
            <w:pPr>
              <w:rPr>
                <w:rFonts w:ascii="Century" w:eastAsia="Calibri" w:hAnsi="Century" w:cs="Times New Roman"/>
                <w:sz w:val="24"/>
              </w:rPr>
            </w:pPr>
          </w:p>
        </w:tc>
        <w:tc>
          <w:tcPr>
            <w:tcW w:w="1112"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C34CEE" w:rsidRDefault="00855430" w:rsidP="00655504">
            <w:pPr>
              <w:rPr>
                <w:rFonts w:ascii="Century" w:eastAsia="Calibri" w:hAnsi="Century" w:cs="Times New Roman"/>
                <w:sz w:val="24"/>
              </w:rPr>
            </w:pPr>
          </w:p>
        </w:tc>
      </w:tr>
      <w:tr w:rsidR="00855430" w:rsidRPr="00F3546B" w:rsidTr="00855430">
        <w:tc>
          <w:tcPr>
            <w:tcW w:w="619" w:type="pct"/>
          </w:tcPr>
          <w:p w:rsidR="00855430" w:rsidRPr="00C34CEE" w:rsidRDefault="00855430" w:rsidP="00655504">
            <w:pPr>
              <w:rPr>
                <w:rFonts w:ascii="Century" w:eastAsia="Calibri" w:hAnsi="Century" w:cs="Times New Roman"/>
                <w:sz w:val="24"/>
              </w:rPr>
            </w:pPr>
            <w:r w:rsidRPr="00F3546B">
              <w:rPr>
                <w:rFonts w:ascii="Century" w:eastAsia="Calibri" w:hAnsi="Century" w:cs="Times New Roman"/>
                <w:sz w:val="24"/>
              </w:rPr>
              <w:t>Cell W</w:t>
            </w:r>
            <w:r w:rsidRPr="00C34CEE">
              <w:rPr>
                <w:rFonts w:ascii="Century" w:eastAsia="Calibri" w:hAnsi="Century" w:cs="Times New Roman"/>
                <w:sz w:val="24"/>
              </w:rPr>
              <w:t>all</w:t>
            </w:r>
          </w:p>
        </w:tc>
        <w:tc>
          <w:tcPr>
            <w:tcW w:w="1144" w:type="pct"/>
          </w:tcPr>
          <w:p w:rsidR="00855430" w:rsidRPr="00F3546B" w:rsidRDefault="00855430" w:rsidP="00655504">
            <w:pPr>
              <w:rPr>
                <w:rFonts w:ascii="Century" w:eastAsia="Calibri" w:hAnsi="Century" w:cs="Times New Roman"/>
                <w:sz w:val="24"/>
              </w:rPr>
            </w:pPr>
          </w:p>
        </w:tc>
        <w:tc>
          <w:tcPr>
            <w:tcW w:w="1112" w:type="pct"/>
          </w:tcPr>
          <w:p w:rsidR="00855430" w:rsidRPr="00F3546B" w:rsidRDefault="00855430" w:rsidP="00655504">
            <w:pPr>
              <w:rPr>
                <w:rFonts w:ascii="Century" w:eastAsia="Calibri" w:hAnsi="Century" w:cs="Times New Roman"/>
                <w:sz w:val="24"/>
              </w:rPr>
            </w:pPr>
          </w:p>
          <w:p w:rsidR="00855430" w:rsidRPr="00C34CEE" w:rsidRDefault="00855430" w:rsidP="00655504">
            <w:pPr>
              <w:rPr>
                <w:rFonts w:ascii="Century" w:eastAsia="Calibri" w:hAnsi="Century" w:cs="Times New Roman"/>
                <w:sz w:val="24"/>
              </w:rPr>
            </w:pPr>
          </w:p>
        </w:tc>
        <w:tc>
          <w:tcPr>
            <w:tcW w:w="2125" w:type="pct"/>
          </w:tcPr>
          <w:p w:rsidR="00855430" w:rsidRPr="00C34CEE" w:rsidRDefault="00855430" w:rsidP="00655504">
            <w:pPr>
              <w:rPr>
                <w:rFonts w:ascii="Century" w:eastAsia="Calibri" w:hAnsi="Century" w:cs="Times New Roman"/>
                <w:sz w:val="24"/>
              </w:rPr>
            </w:pPr>
          </w:p>
        </w:tc>
      </w:tr>
    </w:tbl>
    <w:p w:rsidR="00C918DA" w:rsidRDefault="00C918DA" w:rsidP="00C918DA">
      <w:pPr>
        <w:pStyle w:val="ListParagraph"/>
        <w:spacing w:line="240" w:lineRule="auto"/>
        <w:rPr>
          <w:rFonts w:ascii="Century" w:hAnsi="Century"/>
          <w:sz w:val="24"/>
        </w:rPr>
      </w:pPr>
    </w:p>
    <w:p w:rsidR="00855430" w:rsidRDefault="00855430" w:rsidP="00C918DA">
      <w:pPr>
        <w:pStyle w:val="ListParagraph"/>
        <w:spacing w:line="240" w:lineRule="auto"/>
        <w:rPr>
          <w:rFonts w:ascii="Century" w:hAnsi="Century"/>
          <w:sz w:val="24"/>
        </w:rPr>
      </w:pPr>
    </w:p>
    <w:p w:rsidR="00855430" w:rsidRPr="00C918DA" w:rsidRDefault="00855430" w:rsidP="00C918DA">
      <w:pPr>
        <w:pStyle w:val="ListParagraph"/>
        <w:spacing w:line="240" w:lineRule="auto"/>
        <w:rPr>
          <w:rFonts w:ascii="Century" w:hAnsi="Century"/>
          <w:sz w:val="24"/>
        </w:rPr>
      </w:pPr>
    </w:p>
    <w:p w:rsidR="00855430" w:rsidRDefault="00E55D83" w:rsidP="00152280">
      <w:pPr>
        <w:pStyle w:val="ListParagraph"/>
        <w:numPr>
          <w:ilvl w:val="0"/>
          <w:numId w:val="1"/>
        </w:numPr>
        <w:spacing w:line="240" w:lineRule="auto"/>
        <w:rPr>
          <w:rFonts w:ascii="Century" w:hAnsi="Century"/>
          <w:sz w:val="24"/>
        </w:rPr>
      </w:pPr>
      <w:r w:rsidRPr="00855430">
        <w:rPr>
          <w:rFonts w:ascii="Century" w:hAnsi="Century"/>
          <w:b/>
          <w:sz w:val="24"/>
        </w:rPr>
        <w:lastRenderedPageBreak/>
        <w:t>Make a rough draft blueprint of your cell.</w:t>
      </w:r>
      <w:r w:rsidR="00855430" w:rsidRPr="00855430">
        <w:rPr>
          <w:rFonts w:ascii="Century" w:hAnsi="Century"/>
          <w:sz w:val="24"/>
        </w:rPr>
        <w:t xml:space="preserve"> Be sure to</w:t>
      </w:r>
      <w:r w:rsidRPr="00855430">
        <w:rPr>
          <w:rFonts w:ascii="Century" w:hAnsi="Century"/>
          <w:sz w:val="24"/>
        </w:rPr>
        <w:t xml:space="preserve"> include labels fo</w:t>
      </w:r>
      <w:r w:rsidR="00C918DA" w:rsidRPr="00855430">
        <w:rPr>
          <w:rFonts w:ascii="Century" w:hAnsi="Century"/>
          <w:sz w:val="24"/>
        </w:rPr>
        <w:t>r all</w:t>
      </w:r>
      <w:r w:rsidRPr="00855430">
        <w:rPr>
          <w:rFonts w:ascii="Century" w:hAnsi="Century"/>
          <w:sz w:val="24"/>
        </w:rPr>
        <w:t xml:space="preserve"> cell organelles and their corresponding structure. Structures should be labeled Cell Organelle / Analogy name. </w:t>
      </w:r>
      <w:r w:rsidR="00104FD9" w:rsidRPr="00855430">
        <w:rPr>
          <w:rFonts w:ascii="Century" w:hAnsi="Century"/>
          <w:sz w:val="24"/>
        </w:rPr>
        <w:t>Example:</w:t>
      </w:r>
      <w:r w:rsidR="00855430" w:rsidRPr="00855430">
        <w:rPr>
          <w:rFonts w:ascii="Century" w:hAnsi="Century"/>
          <w:sz w:val="24"/>
        </w:rPr>
        <w:t xml:space="preserve"> Nucleus / Principal’s office</w:t>
      </w:r>
      <w:r w:rsidRPr="00855430">
        <w:rPr>
          <w:rFonts w:ascii="Century" w:hAnsi="Century"/>
          <w:sz w:val="24"/>
        </w:rPr>
        <w:t xml:space="preserve">. </w:t>
      </w:r>
    </w:p>
    <w:p w:rsidR="00855430" w:rsidRDefault="00855430" w:rsidP="00855430">
      <w:pPr>
        <w:pStyle w:val="ListParagraph"/>
        <w:spacing w:line="240" w:lineRule="auto"/>
        <w:rPr>
          <w:rFonts w:ascii="Century" w:hAnsi="Century"/>
          <w:sz w:val="24"/>
        </w:rPr>
      </w:pPr>
    </w:p>
    <w:p w:rsidR="00B24276" w:rsidRPr="00855430" w:rsidRDefault="007F2C68" w:rsidP="00152280">
      <w:pPr>
        <w:pStyle w:val="ListParagraph"/>
        <w:numPr>
          <w:ilvl w:val="0"/>
          <w:numId w:val="1"/>
        </w:numPr>
        <w:spacing w:line="240" w:lineRule="auto"/>
        <w:rPr>
          <w:rFonts w:ascii="Century" w:hAnsi="Century"/>
          <w:sz w:val="24"/>
        </w:rPr>
      </w:pPr>
      <w:r w:rsidRPr="00855430">
        <w:rPr>
          <w:rFonts w:ascii="Century" w:hAnsi="Century"/>
          <w:b/>
          <w:sz w:val="24"/>
        </w:rPr>
        <w:t>Create a virtual cell analogy.</w:t>
      </w:r>
      <w:r w:rsidRPr="00855430">
        <w:rPr>
          <w:rFonts w:ascii="Century" w:hAnsi="Century"/>
          <w:sz w:val="24"/>
        </w:rPr>
        <w:t xml:space="preserve"> Use an online resource such as</w:t>
      </w:r>
      <w:r w:rsidR="00A841F4">
        <w:rPr>
          <w:rFonts w:ascii="Century" w:hAnsi="Century"/>
          <w:sz w:val="24"/>
        </w:rPr>
        <w:t xml:space="preserve"> Microsoft</w:t>
      </w:r>
      <w:r w:rsidRPr="00855430">
        <w:rPr>
          <w:rFonts w:ascii="Century" w:hAnsi="Century"/>
          <w:sz w:val="24"/>
        </w:rPr>
        <w:t xml:space="preserve"> </w:t>
      </w:r>
      <w:r w:rsidR="00A841F4">
        <w:rPr>
          <w:rFonts w:ascii="Century" w:hAnsi="Century"/>
          <w:sz w:val="24"/>
        </w:rPr>
        <w:t>Sway</w:t>
      </w:r>
      <w:r w:rsidRPr="00855430">
        <w:rPr>
          <w:rFonts w:ascii="Century" w:hAnsi="Century"/>
          <w:sz w:val="24"/>
        </w:rPr>
        <w:t xml:space="preserve">, </w:t>
      </w:r>
      <w:r w:rsidR="00A841F4">
        <w:rPr>
          <w:rFonts w:ascii="Century" w:hAnsi="Century"/>
          <w:sz w:val="24"/>
        </w:rPr>
        <w:t>3D Paint</w:t>
      </w:r>
      <w:r w:rsidRPr="00855430">
        <w:rPr>
          <w:rFonts w:ascii="Century" w:hAnsi="Century"/>
          <w:sz w:val="24"/>
        </w:rPr>
        <w:t xml:space="preserve">, prezi.com or PowerPoint to create a virtual reality cell analogy. </w:t>
      </w:r>
      <w:r w:rsidR="00E55D83" w:rsidRPr="00855430">
        <w:rPr>
          <w:rFonts w:ascii="Century" w:hAnsi="Century"/>
          <w:sz w:val="24"/>
        </w:rPr>
        <w:t>Be sure to label all cell organelles and corresponding analogy structures.</w:t>
      </w:r>
    </w:p>
    <w:p w:rsidR="00C918DA" w:rsidRPr="00F3546B" w:rsidRDefault="00C918DA" w:rsidP="00C918DA">
      <w:pPr>
        <w:pStyle w:val="ListParagraph"/>
        <w:spacing w:line="240" w:lineRule="auto"/>
        <w:rPr>
          <w:rFonts w:ascii="Century" w:hAnsi="Century"/>
          <w:sz w:val="24"/>
        </w:rPr>
      </w:pPr>
    </w:p>
    <w:p w:rsidR="0015405B" w:rsidRPr="00F3546B" w:rsidRDefault="0015405B" w:rsidP="00655504">
      <w:pPr>
        <w:pStyle w:val="ListParagraph"/>
        <w:numPr>
          <w:ilvl w:val="0"/>
          <w:numId w:val="1"/>
        </w:numPr>
        <w:spacing w:line="240" w:lineRule="auto"/>
        <w:rPr>
          <w:rFonts w:ascii="Century" w:hAnsi="Century"/>
          <w:sz w:val="24"/>
        </w:rPr>
      </w:pPr>
      <w:r w:rsidRPr="00F3546B">
        <w:rPr>
          <w:rFonts w:ascii="Century" w:hAnsi="Century"/>
          <w:b/>
          <w:sz w:val="24"/>
        </w:rPr>
        <w:t>Choose one of the following careers and complete the “Job” associated with that career.</w:t>
      </w:r>
      <w:r w:rsidRPr="00F3546B">
        <w:rPr>
          <w:rFonts w:ascii="Century" w:hAnsi="Century"/>
          <w:sz w:val="24"/>
        </w:rPr>
        <w:t xml:space="preserve"> </w:t>
      </w:r>
    </w:p>
    <w:p w:rsidR="0015405B" w:rsidRPr="00F3546B" w:rsidRDefault="0015405B" w:rsidP="00655504">
      <w:pPr>
        <w:pStyle w:val="ListParagraph"/>
        <w:numPr>
          <w:ilvl w:val="1"/>
          <w:numId w:val="1"/>
        </w:numPr>
        <w:spacing w:line="240" w:lineRule="auto"/>
        <w:rPr>
          <w:rFonts w:ascii="Century" w:hAnsi="Century"/>
          <w:sz w:val="24"/>
        </w:rPr>
      </w:pPr>
      <w:r w:rsidRPr="00F3546B">
        <w:rPr>
          <w:rFonts w:ascii="Century" w:hAnsi="Century"/>
          <w:sz w:val="24"/>
        </w:rPr>
        <w:t>Travel Agent</w:t>
      </w:r>
    </w:p>
    <w:p w:rsidR="0015405B" w:rsidRPr="00F3546B" w:rsidRDefault="0015405B" w:rsidP="00655504">
      <w:pPr>
        <w:pStyle w:val="ListParagraph"/>
        <w:numPr>
          <w:ilvl w:val="1"/>
          <w:numId w:val="1"/>
        </w:numPr>
        <w:spacing w:line="240" w:lineRule="auto"/>
        <w:rPr>
          <w:rFonts w:ascii="Century" w:hAnsi="Century"/>
          <w:sz w:val="24"/>
        </w:rPr>
      </w:pPr>
      <w:r w:rsidRPr="00F3546B">
        <w:rPr>
          <w:rFonts w:ascii="Century" w:hAnsi="Century"/>
          <w:sz w:val="24"/>
        </w:rPr>
        <w:t>Newspaper Journalist/ Newscaster</w:t>
      </w:r>
    </w:p>
    <w:p w:rsidR="0015405B" w:rsidRPr="00F3546B" w:rsidRDefault="0015405B" w:rsidP="00655504">
      <w:pPr>
        <w:pStyle w:val="ListParagraph"/>
        <w:numPr>
          <w:ilvl w:val="1"/>
          <w:numId w:val="1"/>
        </w:numPr>
        <w:spacing w:line="240" w:lineRule="auto"/>
        <w:rPr>
          <w:rFonts w:ascii="Century" w:hAnsi="Century"/>
          <w:sz w:val="24"/>
        </w:rPr>
      </w:pPr>
      <w:r w:rsidRPr="00F3546B">
        <w:rPr>
          <w:rFonts w:ascii="Century" w:hAnsi="Century"/>
          <w:sz w:val="24"/>
        </w:rPr>
        <w:t>Musician/ Poet</w:t>
      </w:r>
    </w:p>
    <w:p w:rsidR="0015405B" w:rsidRPr="00F3546B" w:rsidRDefault="0015405B" w:rsidP="00655504">
      <w:pPr>
        <w:spacing w:line="240" w:lineRule="auto"/>
        <w:jc w:val="center"/>
        <w:rPr>
          <w:rFonts w:ascii="Century" w:hAnsi="Century"/>
          <w:b/>
          <w:sz w:val="32"/>
          <w:szCs w:val="28"/>
          <w:u w:val="single"/>
        </w:rPr>
      </w:pPr>
      <w:r w:rsidRPr="00F3546B">
        <w:rPr>
          <w:rFonts w:ascii="Century" w:hAnsi="Century"/>
          <w:b/>
          <w:sz w:val="32"/>
          <w:szCs w:val="28"/>
          <w:u w:val="single"/>
        </w:rPr>
        <w:t>Career Job Descriptions</w:t>
      </w:r>
    </w:p>
    <w:p w:rsidR="0015405B" w:rsidRPr="00F3546B" w:rsidRDefault="0015405B" w:rsidP="00655504">
      <w:pPr>
        <w:spacing w:line="240" w:lineRule="auto"/>
        <w:rPr>
          <w:rFonts w:ascii="Century" w:hAnsi="Century"/>
          <w:sz w:val="24"/>
          <w:szCs w:val="28"/>
        </w:rPr>
      </w:pPr>
      <w:r w:rsidRPr="00F3546B">
        <w:rPr>
          <w:rFonts w:ascii="Century" w:hAnsi="Century"/>
          <w:b/>
          <w:sz w:val="24"/>
          <w:szCs w:val="28"/>
          <w:u w:val="single"/>
        </w:rPr>
        <w:t xml:space="preserve">Travel Agent – </w:t>
      </w:r>
      <w:r w:rsidRPr="00F3546B">
        <w:rPr>
          <w:rFonts w:ascii="Century" w:hAnsi="Century"/>
          <w:sz w:val="24"/>
          <w:szCs w:val="28"/>
        </w:rPr>
        <w:t>Create a brochure. A brochure is a type of small magazine that contains pictures and information on a product or a company</w:t>
      </w:r>
      <w:r w:rsidR="00855430">
        <w:rPr>
          <w:rFonts w:ascii="Century" w:hAnsi="Century"/>
          <w:sz w:val="24"/>
          <w:szCs w:val="28"/>
        </w:rPr>
        <w:t>.</w:t>
      </w:r>
      <w:r w:rsidRPr="00F3546B">
        <w:rPr>
          <w:rFonts w:ascii="Century" w:hAnsi="Century"/>
          <w:sz w:val="24"/>
          <w:szCs w:val="28"/>
        </w:rPr>
        <w:t xml:space="preserve"> </w:t>
      </w:r>
    </w:p>
    <w:p w:rsidR="0015405B" w:rsidRPr="00F3546B" w:rsidRDefault="00104FD9" w:rsidP="00655504">
      <w:pPr>
        <w:spacing w:line="240" w:lineRule="auto"/>
        <w:rPr>
          <w:rFonts w:ascii="Century" w:hAnsi="Century"/>
          <w:sz w:val="24"/>
          <w:szCs w:val="28"/>
        </w:rPr>
      </w:pPr>
      <w:r>
        <w:rPr>
          <w:rFonts w:ascii="Century" w:hAnsi="Century"/>
          <w:sz w:val="24"/>
          <w:szCs w:val="28"/>
        </w:rPr>
        <w:tab/>
      </w:r>
      <w:r w:rsidR="0015405B" w:rsidRPr="00F3546B">
        <w:rPr>
          <w:rFonts w:ascii="Century" w:hAnsi="Century"/>
          <w:sz w:val="24"/>
          <w:szCs w:val="28"/>
        </w:rPr>
        <w:t>Requirements.</w:t>
      </w:r>
    </w:p>
    <w:p w:rsidR="0015405B" w:rsidRPr="00653F71" w:rsidRDefault="00855430" w:rsidP="00786F61">
      <w:pPr>
        <w:pStyle w:val="ListParagraph"/>
        <w:numPr>
          <w:ilvl w:val="0"/>
          <w:numId w:val="10"/>
        </w:numPr>
        <w:tabs>
          <w:tab w:val="left" w:pos="1080"/>
        </w:tabs>
        <w:spacing w:line="240" w:lineRule="auto"/>
        <w:ind w:left="1620" w:hanging="270"/>
        <w:rPr>
          <w:rFonts w:ascii="Century" w:hAnsi="Century"/>
          <w:sz w:val="24"/>
          <w:szCs w:val="28"/>
        </w:rPr>
      </w:pPr>
      <w:r>
        <w:rPr>
          <w:rFonts w:ascii="Century" w:hAnsi="Century"/>
          <w:sz w:val="24"/>
          <w:szCs w:val="28"/>
        </w:rPr>
        <w:t>Cell analogy title</w:t>
      </w:r>
    </w:p>
    <w:p w:rsidR="0015405B" w:rsidRPr="00653F71" w:rsidRDefault="0015405B" w:rsidP="00786F61">
      <w:pPr>
        <w:pStyle w:val="ListParagraph"/>
        <w:numPr>
          <w:ilvl w:val="0"/>
          <w:numId w:val="10"/>
        </w:numPr>
        <w:tabs>
          <w:tab w:val="left" w:pos="1080"/>
        </w:tabs>
        <w:spacing w:line="240" w:lineRule="auto"/>
        <w:ind w:left="1620" w:hanging="270"/>
        <w:rPr>
          <w:rFonts w:ascii="Century" w:hAnsi="Century"/>
          <w:sz w:val="24"/>
          <w:szCs w:val="28"/>
        </w:rPr>
      </w:pPr>
      <w:r w:rsidRPr="00653F71">
        <w:rPr>
          <w:rFonts w:ascii="Century" w:hAnsi="Century"/>
          <w:sz w:val="24"/>
          <w:szCs w:val="28"/>
        </w:rPr>
        <w:t>Us</w:t>
      </w:r>
      <w:r w:rsidR="00855430">
        <w:rPr>
          <w:rFonts w:ascii="Century" w:hAnsi="Century"/>
          <w:sz w:val="24"/>
          <w:szCs w:val="28"/>
        </w:rPr>
        <w:t>e of a brochure template/ t</w:t>
      </w:r>
      <w:r w:rsidR="00DE4744" w:rsidRPr="00653F71">
        <w:rPr>
          <w:rFonts w:ascii="Century" w:hAnsi="Century"/>
          <w:sz w:val="24"/>
          <w:szCs w:val="28"/>
        </w:rPr>
        <w:t>yped</w:t>
      </w:r>
    </w:p>
    <w:p w:rsidR="0015405B" w:rsidRPr="00653F71" w:rsidRDefault="0015405B" w:rsidP="00786F61">
      <w:pPr>
        <w:pStyle w:val="ListParagraph"/>
        <w:numPr>
          <w:ilvl w:val="0"/>
          <w:numId w:val="10"/>
        </w:numPr>
        <w:tabs>
          <w:tab w:val="left" w:pos="1080"/>
        </w:tabs>
        <w:spacing w:line="240" w:lineRule="auto"/>
        <w:ind w:left="1620" w:hanging="270"/>
        <w:rPr>
          <w:rFonts w:ascii="Century" w:hAnsi="Century"/>
          <w:sz w:val="24"/>
          <w:szCs w:val="28"/>
        </w:rPr>
      </w:pPr>
      <w:r w:rsidRPr="00653F71">
        <w:rPr>
          <w:rFonts w:ascii="Century" w:hAnsi="Century"/>
          <w:sz w:val="24"/>
          <w:szCs w:val="28"/>
        </w:rPr>
        <w:t xml:space="preserve">Descriptions of the attractions of your cell analogy. These would be the organelles that people could explore. </w:t>
      </w:r>
    </w:p>
    <w:p w:rsidR="00DE4744" w:rsidRPr="00653F71" w:rsidRDefault="00DE4744" w:rsidP="00786F61">
      <w:pPr>
        <w:pStyle w:val="ListParagraph"/>
        <w:numPr>
          <w:ilvl w:val="0"/>
          <w:numId w:val="10"/>
        </w:numPr>
        <w:tabs>
          <w:tab w:val="left" w:pos="1080"/>
        </w:tabs>
        <w:spacing w:line="240" w:lineRule="auto"/>
        <w:ind w:left="1620" w:hanging="270"/>
        <w:rPr>
          <w:rFonts w:ascii="Century" w:hAnsi="Century"/>
          <w:sz w:val="24"/>
          <w:szCs w:val="28"/>
        </w:rPr>
      </w:pPr>
      <w:r w:rsidRPr="00653F71">
        <w:rPr>
          <w:rFonts w:ascii="Century" w:hAnsi="Century"/>
          <w:sz w:val="24"/>
          <w:szCs w:val="28"/>
        </w:rPr>
        <w:t xml:space="preserve">Explanation of structure and function </w:t>
      </w:r>
      <w:r w:rsidR="00C918DA">
        <w:rPr>
          <w:rFonts w:ascii="Century" w:hAnsi="Century"/>
          <w:sz w:val="24"/>
          <w:szCs w:val="28"/>
        </w:rPr>
        <w:t>of at least 4</w:t>
      </w:r>
      <w:r w:rsidRPr="00653F71">
        <w:rPr>
          <w:rFonts w:ascii="Century" w:hAnsi="Century"/>
          <w:sz w:val="24"/>
          <w:szCs w:val="28"/>
        </w:rPr>
        <w:t xml:space="preserve"> </w:t>
      </w:r>
      <w:r w:rsidR="00233AB0" w:rsidRPr="00653F71">
        <w:rPr>
          <w:rFonts w:ascii="Century" w:hAnsi="Century"/>
          <w:sz w:val="24"/>
          <w:szCs w:val="28"/>
        </w:rPr>
        <w:t>organelles</w:t>
      </w:r>
    </w:p>
    <w:p w:rsidR="00DE4744" w:rsidRDefault="00DE4744" w:rsidP="00786F61">
      <w:pPr>
        <w:pStyle w:val="ListParagraph"/>
        <w:numPr>
          <w:ilvl w:val="0"/>
          <w:numId w:val="10"/>
        </w:numPr>
        <w:tabs>
          <w:tab w:val="left" w:pos="1080"/>
        </w:tabs>
        <w:spacing w:line="240" w:lineRule="auto"/>
        <w:ind w:left="1620" w:hanging="270"/>
        <w:rPr>
          <w:rFonts w:ascii="Century" w:hAnsi="Century"/>
          <w:sz w:val="24"/>
          <w:szCs w:val="28"/>
        </w:rPr>
      </w:pPr>
      <w:r w:rsidRPr="00653F71">
        <w:rPr>
          <w:rFonts w:ascii="Century" w:hAnsi="Century"/>
          <w:sz w:val="24"/>
          <w:szCs w:val="28"/>
        </w:rPr>
        <w:t>Colorful illustrations of the attractions of your ana</w:t>
      </w:r>
      <w:r w:rsidR="00855430">
        <w:rPr>
          <w:rFonts w:ascii="Century" w:hAnsi="Century"/>
          <w:sz w:val="24"/>
          <w:szCs w:val="28"/>
        </w:rPr>
        <w:t xml:space="preserve">logy </w:t>
      </w:r>
    </w:p>
    <w:p w:rsidR="00855430" w:rsidRPr="00653F71" w:rsidRDefault="00855430" w:rsidP="00786F61">
      <w:pPr>
        <w:pStyle w:val="ListParagraph"/>
        <w:numPr>
          <w:ilvl w:val="0"/>
          <w:numId w:val="10"/>
        </w:numPr>
        <w:tabs>
          <w:tab w:val="left" w:pos="1080"/>
        </w:tabs>
        <w:spacing w:line="240" w:lineRule="auto"/>
        <w:ind w:left="1620" w:hanging="270"/>
        <w:rPr>
          <w:rFonts w:ascii="Century" w:hAnsi="Century"/>
          <w:sz w:val="24"/>
          <w:szCs w:val="28"/>
        </w:rPr>
      </w:pPr>
      <w:r>
        <w:rPr>
          <w:rFonts w:ascii="Century" w:hAnsi="Century"/>
          <w:sz w:val="24"/>
          <w:szCs w:val="28"/>
        </w:rPr>
        <w:t>Record a commercial and submit with your electronic brochure</w:t>
      </w:r>
    </w:p>
    <w:p w:rsidR="00DE4744" w:rsidRPr="00653F71" w:rsidRDefault="00DE4744" w:rsidP="00786F61">
      <w:pPr>
        <w:pStyle w:val="ListParagraph"/>
        <w:numPr>
          <w:ilvl w:val="0"/>
          <w:numId w:val="10"/>
        </w:numPr>
        <w:tabs>
          <w:tab w:val="left" w:pos="1080"/>
        </w:tabs>
        <w:spacing w:line="240" w:lineRule="auto"/>
        <w:ind w:left="1620" w:hanging="270"/>
        <w:rPr>
          <w:rFonts w:ascii="Century" w:hAnsi="Century"/>
          <w:sz w:val="24"/>
          <w:szCs w:val="28"/>
        </w:rPr>
      </w:pPr>
      <w:r w:rsidRPr="00653F71">
        <w:rPr>
          <w:rFonts w:ascii="Century" w:hAnsi="Century"/>
          <w:sz w:val="24"/>
          <w:szCs w:val="28"/>
        </w:rPr>
        <w:t>Submitted electronically</w:t>
      </w:r>
    </w:p>
    <w:p w:rsidR="00DE4744" w:rsidRPr="00F3546B" w:rsidRDefault="00DE4744" w:rsidP="00655504">
      <w:pPr>
        <w:spacing w:line="240" w:lineRule="auto"/>
        <w:rPr>
          <w:rFonts w:ascii="Century" w:hAnsi="Century"/>
          <w:sz w:val="24"/>
          <w:szCs w:val="28"/>
        </w:rPr>
      </w:pPr>
      <w:r w:rsidRPr="00F3546B">
        <w:rPr>
          <w:rFonts w:ascii="Century" w:hAnsi="Century"/>
          <w:b/>
          <w:sz w:val="24"/>
          <w:szCs w:val="28"/>
          <w:u w:val="single"/>
        </w:rPr>
        <w:t>Newspaper Journalist/ Newscaster -</w:t>
      </w:r>
      <w:r w:rsidRPr="00F3546B">
        <w:rPr>
          <w:rFonts w:ascii="Century" w:hAnsi="Century"/>
          <w:sz w:val="24"/>
          <w:szCs w:val="28"/>
        </w:rPr>
        <w:t xml:space="preserve"> Create a newspaper. A newspaper is a paper that is printed and distributed usually daily or weekly and that contains news, articles of opinion, features, and advertisi</w:t>
      </w:r>
      <w:r w:rsidR="00855430">
        <w:rPr>
          <w:rFonts w:ascii="Century" w:hAnsi="Century"/>
          <w:sz w:val="24"/>
          <w:szCs w:val="28"/>
        </w:rPr>
        <w:t xml:space="preserve">ng </w:t>
      </w:r>
    </w:p>
    <w:p w:rsidR="00104FD9" w:rsidRDefault="00104FD9" w:rsidP="00655504">
      <w:pPr>
        <w:spacing w:line="240" w:lineRule="auto"/>
        <w:rPr>
          <w:rFonts w:ascii="Century" w:hAnsi="Century"/>
          <w:sz w:val="24"/>
          <w:szCs w:val="28"/>
        </w:rPr>
      </w:pPr>
      <w:r>
        <w:rPr>
          <w:rFonts w:ascii="Century" w:hAnsi="Century"/>
          <w:sz w:val="24"/>
          <w:szCs w:val="28"/>
        </w:rPr>
        <w:tab/>
      </w:r>
      <w:r w:rsidR="00DE4744" w:rsidRPr="00F3546B">
        <w:rPr>
          <w:rFonts w:ascii="Century" w:hAnsi="Century"/>
          <w:sz w:val="24"/>
          <w:szCs w:val="28"/>
        </w:rPr>
        <w:t xml:space="preserve">Requirements. </w:t>
      </w:r>
    </w:p>
    <w:p w:rsidR="00104FD9" w:rsidRPr="00653F71" w:rsidRDefault="00DE4744" w:rsidP="00786F61">
      <w:pPr>
        <w:pStyle w:val="ListParagraph"/>
        <w:numPr>
          <w:ilvl w:val="0"/>
          <w:numId w:val="11"/>
        </w:numPr>
        <w:spacing w:line="240" w:lineRule="auto"/>
        <w:ind w:left="1620"/>
        <w:rPr>
          <w:rFonts w:ascii="Century" w:hAnsi="Century"/>
          <w:sz w:val="24"/>
          <w:szCs w:val="28"/>
        </w:rPr>
      </w:pPr>
      <w:r w:rsidRPr="00653F71">
        <w:rPr>
          <w:rFonts w:ascii="Century" w:hAnsi="Century"/>
          <w:sz w:val="24"/>
          <w:szCs w:val="28"/>
        </w:rPr>
        <w:t>Typed article</w:t>
      </w:r>
    </w:p>
    <w:p w:rsidR="00653F71" w:rsidRPr="00653F71" w:rsidRDefault="00DE4744" w:rsidP="00786F61">
      <w:pPr>
        <w:pStyle w:val="ListParagraph"/>
        <w:numPr>
          <w:ilvl w:val="0"/>
          <w:numId w:val="11"/>
        </w:numPr>
        <w:spacing w:line="240" w:lineRule="auto"/>
        <w:ind w:left="1620"/>
        <w:rPr>
          <w:rFonts w:ascii="Century" w:hAnsi="Century"/>
          <w:sz w:val="24"/>
          <w:szCs w:val="28"/>
        </w:rPr>
      </w:pPr>
      <w:r w:rsidRPr="00653F71">
        <w:rPr>
          <w:rFonts w:ascii="Century" w:hAnsi="Century"/>
          <w:sz w:val="24"/>
          <w:szCs w:val="28"/>
        </w:rPr>
        <w:t>Name your newspaper or TV station</w:t>
      </w:r>
    </w:p>
    <w:p w:rsidR="00DE4744" w:rsidRPr="00653F71" w:rsidRDefault="00DE4744" w:rsidP="00786F61">
      <w:pPr>
        <w:pStyle w:val="ListParagraph"/>
        <w:numPr>
          <w:ilvl w:val="0"/>
          <w:numId w:val="11"/>
        </w:numPr>
        <w:spacing w:line="240" w:lineRule="auto"/>
        <w:ind w:left="1620"/>
        <w:rPr>
          <w:rFonts w:ascii="Century" w:hAnsi="Century"/>
          <w:sz w:val="24"/>
          <w:szCs w:val="28"/>
        </w:rPr>
      </w:pPr>
      <w:r w:rsidRPr="00653F71">
        <w:rPr>
          <w:rFonts w:ascii="Century" w:hAnsi="Century"/>
          <w:sz w:val="24"/>
          <w:szCs w:val="28"/>
        </w:rPr>
        <w:t>Create stories about what is happening in and around yo</w:t>
      </w:r>
      <w:r w:rsidR="00855430">
        <w:rPr>
          <w:rFonts w:ascii="Century" w:hAnsi="Century"/>
          <w:sz w:val="24"/>
          <w:szCs w:val="28"/>
        </w:rPr>
        <w:t>ur analogy. Be creative. Try an</w:t>
      </w:r>
      <w:r w:rsidRPr="00653F71">
        <w:rPr>
          <w:rFonts w:ascii="Century" w:hAnsi="Century"/>
          <w:sz w:val="24"/>
          <w:szCs w:val="28"/>
        </w:rPr>
        <w:t xml:space="preserve"> eye catching headline or idea. </w:t>
      </w:r>
    </w:p>
    <w:p w:rsidR="007C253D" w:rsidRDefault="007C253D" w:rsidP="00786F61">
      <w:pPr>
        <w:pStyle w:val="ListParagraph"/>
        <w:numPr>
          <w:ilvl w:val="0"/>
          <w:numId w:val="11"/>
        </w:numPr>
        <w:spacing w:line="240" w:lineRule="auto"/>
        <w:ind w:left="1620"/>
        <w:rPr>
          <w:rFonts w:ascii="Century" w:hAnsi="Century"/>
          <w:sz w:val="24"/>
          <w:szCs w:val="28"/>
        </w:rPr>
      </w:pPr>
      <w:r w:rsidRPr="00653F71">
        <w:rPr>
          <w:rFonts w:ascii="Century" w:hAnsi="Century"/>
          <w:sz w:val="24"/>
          <w:szCs w:val="28"/>
        </w:rPr>
        <w:t xml:space="preserve">Describe the structure and function of </w:t>
      </w:r>
      <w:r w:rsidR="00233AB0" w:rsidRPr="00653F71">
        <w:rPr>
          <w:rFonts w:ascii="Century" w:hAnsi="Century"/>
          <w:sz w:val="24"/>
          <w:szCs w:val="28"/>
        </w:rPr>
        <w:t>at least</w:t>
      </w:r>
      <w:r w:rsidR="00C918DA">
        <w:rPr>
          <w:rFonts w:ascii="Century" w:hAnsi="Century"/>
          <w:sz w:val="24"/>
          <w:szCs w:val="28"/>
        </w:rPr>
        <w:t xml:space="preserve"> 4</w:t>
      </w:r>
      <w:r w:rsidRPr="00653F71">
        <w:rPr>
          <w:rFonts w:ascii="Century" w:hAnsi="Century"/>
          <w:sz w:val="24"/>
          <w:szCs w:val="28"/>
        </w:rPr>
        <w:t xml:space="preserve"> </w:t>
      </w:r>
      <w:r w:rsidR="00233AB0" w:rsidRPr="00653F71">
        <w:rPr>
          <w:rFonts w:ascii="Century" w:hAnsi="Century"/>
          <w:sz w:val="24"/>
          <w:szCs w:val="28"/>
        </w:rPr>
        <w:t>organelles</w:t>
      </w:r>
      <w:r w:rsidRPr="00653F71">
        <w:rPr>
          <w:rFonts w:ascii="Century" w:hAnsi="Century"/>
          <w:sz w:val="24"/>
          <w:szCs w:val="28"/>
        </w:rPr>
        <w:t xml:space="preserve"> in your article or news story. </w:t>
      </w:r>
    </w:p>
    <w:p w:rsidR="00794D47" w:rsidRPr="00653F71" w:rsidRDefault="00794D47" w:rsidP="00786F61">
      <w:pPr>
        <w:pStyle w:val="ListParagraph"/>
        <w:numPr>
          <w:ilvl w:val="0"/>
          <w:numId w:val="11"/>
        </w:numPr>
        <w:spacing w:line="240" w:lineRule="auto"/>
        <w:ind w:left="1620"/>
        <w:rPr>
          <w:rFonts w:ascii="Century" w:hAnsi="Century"/>
          <w:sz w:val="24"/>
          <w:szCs w:val="28"/>
        </w:rPr>
      </w:pPr>
      <w:r>
        <w:rPr>
          <w:rFonts w:ascii="Century" w:hAnsi="Century"/>
          <w:sz w:val="24"/>
          <w:szCs w:val="28"/>
        </w:rPr>
        <w:t>Record a newscast and submit with your electronic newspaper</w:t>
      </w:r>
    </w:p>
    <w:p w:rsidR="007C253D" w:rsidRPr="00653F71" w:rsidRDefault="007C253D" w:rsidP="00786F61">
      <w:pPr>
        <w:pStyle w:val="ListParagraph"/>
        <w:numPr>
          <w:ilvl w:val="0"/>
          <w:numId w:val="11"/>
        </w:numPr>
        <w:spacing w:line="240" w:lineRule="auto"/>
        <w:ind w:left="1620"/>
        <w:rPr>
          <w:rFonts w:ascii="Century" w:hAnsi="Century"/>
          <w:sz w:val="24"/>
          <w:szCs w:val="28"/>
        </w:rPr>
      </w:pPr>
      <w:r w:rsidRPr="00653F71">
        <w:rPr>
          <w:rFonts w:ascii="Century" w:hAnsi="Century"/>
          <w:sz w:val="24"/>
          <w:szCs w:val="28"/>
        </w:rPr>
        <w:t xml:space="preserve">Submitted electronically. </w:t>
      </w:r>
    </w:p>
    <w:p w:rsidR="007C253D" w:rsidRPr="00F3546B" w:rsidRDefault="00233AB0" w:rsidP="00655504">
      <w:pPr>
        <w:spacing w:line="240" w:lineRule="auto"/>
        <w:rPr>
          <w:rFonts w:ascii="Century" w:hAnsi="Century"/>
          <w:sz w:val="24"/>
          <w:szCs w:val="28"/>
        </w:rPr>
      </w:pPr>
      <w:r w:rsidRPr="00F3546B">
        <w:rPr>
          <w:rFonts w:ascii="Century" w:hAnsi="Century"/>
          <w:b/>
          <w:sz w:val="24"/>
          <w:szCs w:val="28"/>
          <w:u w:val="single"/>
        </w:rPr>
        <w:t xml:space="preserve">Musician- </w:t>
      </w:r>
      <w:r w:rsidRPr="00F3546B">
        <w:rPr>
          <w:rFonts w:ascii="Century" w:hAnsi="Century"/>
          <w:sz w:val="24"/>
          <w:szCs w:val="28"/>
        </w:rPr>
        <w:t xml:space="preserve">Create a song. A song is a short poem or </w:t>
      </w:r>
      <w:r w:rsidR="00855430">
        <w:rPr>
          <w:rFonts w:ascii="Century" w:hAnsi="Century"/>
          <w:sz w:val="24"/>
          <w:szCs w:val="28"/>
        </w:rPr>
        <w:t xml:space="preserve">lyrics set to music that is </w:t>
      </w:r>
      <w:r w:rsidRPr="00F3546B">
        <w:rPr>
          <w:rFonts w:ascii="Century" w:hAnsi="Century"/>
          <w:sz w:val="24"/>
          <w:szCs w:val="28"/>
        </w:rPr>
        <w:t>meant to be sung.</w:t>
      </w:r>
    </w:p>
    <w:p w:rsidR="00233AB0" w:rsidRPr="00F3546B" w:rsidRDefault="00104FD9" w:rsidP="00655504">
      <w:pPr>
        <w:spacing w:line="240" w:lineRule="auto"/>
        <w:rPr>
          <w:rFonts w:ascii="Century" w:hAnsi="Century"/>
          <w:sz w:val="24"/>
          <w:szCs w:val="28"/>
        </w:rPr>
      </w:pPr>
      <w:r>
        <w:rPr>
          <w:rFonts w:ascii="Century" w:hAnsi="Century"/>
          <w:sz w:val="24"/>
          <w:szCs w:val="28"/>
        </w:rPr>
        <w:tab/>
      </w:r>
      <w:r w:rsidR="00233AB0" w:rsidRPr="00F3546B">
        <w:rPr>
          <w:rFonts w:ascii="Century" w:hAnsi="Century"/>
          <w:sz w:val="24"/>
          <w:szCs w:val="28"/>
        </w:rPr>
        <w:t>Requirements</w:t>
      </w:r>
    </w:p>
    <w:p w:rsidR="00653F71" w:rsidRPr="00653F71" w:rsidRDefault="00233AB0" w:rsidP="00786F61">
      <w:pPr>
        <w:pStyle w:val="ListParagraph"/>
        <w:numPr>
          <w:ilvl w:val="0"/>
          <w:numId w:val="12"/>
        </w:numPr>
        <w:tabs>
          <w:tab w:val="left" w:pos="1530"/>
        </w:tabs>
        <w:spacing w:line="240" w:lineRule="auto"/>
        <w:ind w:left="1620"/>
        <w:rPr>
          <w:rFonts w:ascii="Century" w:hAnsi="Century"/>
          <w:sz w:val="24"/>
          <w:szCs w:val="28"/>
        </w:rPr>
      </w:pPr>
      <w:r w:rsidRPr="00653F71">
        <w:rPr>
          <w:rFonts w:ascii="Century" w:hAnsi="Century"/>
          <w:sz w:val="24"/>
          <w:szCs w:val="28"/>
        </w:rPr>
        <w:t>Typed Lyrics that correspond to a familiar tune</w:t>
      </w:r>
    </w:p>
    <w:p w:rsidR="00653F71" w:rsidRPr="00653F71" w:rsidRDefault="00233AB0" w:rsidP="00786F61">
      <w:pPr>
        <w:pStyle w:val="ListParagraph"/>
        <w:numPr>
          <w:ilvl w:val="0"/>
          <w:numId w:val="12"/>
        </w:numPr>
        <w:tabs>
          <w:tab w:val="left" w:pos="1530"/>
        </w:tabs>
        <w:spacing w:line="240" w:lineRule="auto"/>
        <w:ind w:left="1620"/>
        <w:rPr>
          <w:rFonts w:ascii="Century" w:hAnsi="Century"/>
          <w:sz w:val="24"/>
          <w:szCs w:val="28"/>
        </w:rPr>
      </w:pPr>
      <w:r w:rsidRPr="00653F71">
        <w:rPr>
          <w:rFonts w:ascii="Century" w:hAnsi="Century"/>
          <w:sz w:val="24"/>
          <w:szCs w:val="28"/>
        </w:rPr>
        <w:t xml:space="preserve">Describe the structure and function </w:t>
      </w:r>
      <w:r w:rsidR="00C918DA">
        <w:rPr>
          <w:rFonts w:ascii="Century" w:hAnsi="Century"/>
          <w:sz w:val="24"/>
          <w:szCs w:val="28"/>
        </w:rPr>
        <w:t>of at least 4</w:t>
      </w:r>
      <w:r w:rsidRPr="00653F71">
        <w:rPr>
          <w:rFonts w:ascii="Century" w:hAnsi="Century"/>
          <w:sz w:val="24"/>
          <w:szCs w:val="28"/>
        </w:rPr>
        <w:t xml:space="preserve"> organelles in your song </w:t>
      </w:r>
    </w:p>
    <w:p w:rsidR="00233AB0" w:rsidRPr="00653F71" w:rsidRDefault="00233AB0" w:rsidP="00786F61">
      <w:pPr>
        <w:pStyle w:val="ListParagraph"/>
        <w:numPr>
          <w:ilvl w:val="0"/>
          <w:numId w:val="12"/>
        </w:numPr>
        <w:tabs>
          <w:tab w:val="left" w:pos="1530"/>
        </w:tabs>
        <w:spacing w:line="240" w:lineRule="auto"/>
        <w:ind w:left="1620"/>
        <w:rPr>
          <w:rFonts w:ascii="Century" w:hAnsi="Century"/>
          <w:sz w:val="24"/>
          <w:szCs w:val="28"/>
        </w:rPr>
      </w:pPr>
      <w:r w:rsidRPr="00653F71">
        <w:rPr>
          <w:rFonts w:ascii="Century" w:hAnsi="Century"/>
          <w:sz w:val="24"/>
          <w:szCs w:val="28"/>
        </w:rPr>
        <w:t xml:space="preserve">You will record, or perform your song </w:t>
      </w:r>
      <w:r w:rsidR="00855430">
        <w:rPr>
          <w:rFonts w:ascii="Century" w:hAnsi="Century"/>
          <w:sz w:val="24"/>
          <w:szCs w:val="28"/>
        </w:rPr>
        <w:t>and submit it</w:t>
      </w:r>
      <w:r w:rsidR="00794D47">
        <w:rPr>
          <w:rFonts w:ascii="Century" w:hAnsi="Century"/>
          <w:sz w:val="24"/>
          <w:szCs w:val="28"/>
        </w:rPr>
        <w:t xml:space="preserve"> electronically</w:t>
      </w:r>
    </w:p>
    <w:p w:rsidR="00C918DA" w:rsidRPr="00794D47" w:rsidRDefault="00233AB0" w:rsidP="00855430">
      <w:pPr>
        <w:pStyle w:val="ListParagraph"/>
        <w:numPr>
          <w:ilvl w:val="0"/>
          <w:numId w:val="12"/>
        </w:numPr>
        <w:tabs>
          <w:tab w:val="left" w:pos="1530"/>
        </w:tabs>
        <w:spacing w:line="240" w:lineRule="auto"/>
        <w:ind w:left="1620"/>
        <w:rPr>
          <w:rFonts w:ascii="Century" w:hAnsi="Century"/>
          <w:sz w:val="24"/>
          <w:szCs w:val="28"/>
        </w:rPr>
      </w:pPr>
      <w:r w:rsidRPr="00653F71">
        <w:rPr>
          <w:rFonts w:ascii="Century" w:hAnsi="Century"/>
          <w:sz w:val="24"/>
          <w:szCs w:val="28"/>
        </w:rPr>
        <w:t xml:space="preserve">Submitted electronically </w:t>
      </w:r>
    </w:p>
    <w:p w:rsidR="00F45855" w:rsidRPr="00641AEB" w:rsidRDefault="00F45855" w:rsidP="00F45855">
      <w:pPr>
        <w:pStyle w:val="Title"/>
        <w:jc w:val="center"/>
        <w:rPr>
          <w:rFonts w:ascii="Century" w:hAnsi="Century"/>
          <w:b/>
          <w:i/>
          <w:sz w:val="44"/>
          <w:u w:val="single"/>
        </w:rPr>
      </w:pPr>
      <w:r w:rsidRPr="00641AEB">
        <w:rPr>
          <w:rFonts w:ascii="Century" w:hAnsi="Century"/>
          <w:b/>
          <w:i/>
          <w:sz w:val="44"/>
          <w:u w:val="single"/>
        </w:rPr>
        <w:lastRenderedPageBreak/>
        <w:t xml:space="preserve">Cell Analogy Rubric </w:t>
      </w:r>
      <w:r w:rsidR="009A6DDC" w:rsidRPr="00641AEB">
        <w:rPr>
          <w:rFonts w:ascii="Century" w:hAnsi="Century"/>
          <w:b/>
          <w:i/>
          <w:sz w:val="44"/>
          <w:u w:val="single"/>
        </w:rPr>
        <w:t>Infographic</w:t>
      </w:r>
    </w:p>
    <w:tbl>
      <w:tblPr>
        <w:tblStyle w:val="TableGrid"/>
        <w:tblW w:w="0" w:type="auto"/>
        <w:tblLook w:val="04A0" w:firstRow="1" w:lastRow="0" w:firstColumn="1" w:lastColumn="0" w:noHBand="0" w:noVBand="1"/>
      </w:tblPr>
      <w:tblGrid>
        <w:gridCol w:w="1603"/>
        <w:gridCol w:w="1835"/>
        <w:gridCol w:w="1878"/>
        <w:gridCol w:w="1851"/>
        <w:gridCol w:w="1851"/>
        <w:gridCol w:w="1772"/>
      </w:tblGrid>
      <w:tr w:rsidR="00927CB7" w:rsidTr="00F25196">
        <w:tc>
          <w:tcPr>
            <w:tcW w:w="0" w:type="auto"/>
          </w:tcPr>
          <w:p w:rsidR="00927CB7" w:rsidRPr="000D65FB" w:rsidRDefault="00927CB7" w:rsidP="000D65FB">
            <w:pPr>
              <w:jc w:val="center"/>
              <w:rPr>
                <w:b/>
              </w:rPr>
            </w:pPr>
            <w:r>
              <w:rPr>
                <w:b/>
              </w:rPr>
              <w:t>Required element</w:t>
            </w:r>
          </w:p>
        </w:tc>
        <w:tc>
          <w:tcPr>
            <w:tcW w:w="0" w:type="auto"/>
          </w:tcPr>
          <w:p w:rsidR="00927CB7" w:rsidRDefault="00F25196" w:rsidP="000D65FB">
            <w:pPr>
              <w:jc w:val="center"/>
            </w:pPr>
            <w:r>
              <w:t>10</w:t>
            </w:r>
          </w:p>
        </w:tc>
        <w:tc>
          <w:tcPr>
            <w:tcW w:w="0" w:type="auto"/>
          </w:tcPr>
          <w:p w:rsidR="00927CB7" w:rsidRDefault="00F25196" w:rsidP="000D65FB">
            <w:pPr>
              <w:jc w:val="center"/>
            </w:pPr>
            <w:r>
              <w:t>8</w:t>
            </w:r>
          </w:p>
        </w:tc>
        <w:tc>
          <w:tcPr>
            <w:tcW w:w="0" w:type="auto"/>
          </w:tcPr>
          <w:p w:rsidR="00927CB7" w:rsidRDefault="00927CB7" w:rsidP="000D65FB">
            <w:pPr>
              <w:jc w:val="center"/>
            </w:pPr>
            <w:r>
              <w:t>5</w:t>
            </w:r>
          </w:p>
        </w:tc>
        <w:tc>
          <w:tcPr>
            <w:tcW w:w="0" w:type="auto"/>
          </w:tcPr>
          <w:p w:rsidR="00927CB7" w:rsidRDefault="00927CB7" w:rsidP="000D65FB">
            <w:pPr>
              <w:jc w:val="center"/>
            </w:pPr>
            <w:r>
              <w:t>3</w:t>
            </w:r>
          </w:p>
        </w:tc>
        <w:tc>
          <w:tcPr>
            <w:tcW w:w="0" w:type="auto"/>
          </w:tcPr>
          <w:p w:rsidR="00927CB7" w:rsidRDefault="00927CB7" w:rsidP="000D65FB">
            <w:pPr>
              <w:jc w:val="center"/>
            </w:pPr>
            <w:r>
              <w:t>0</w:t>
            </w:r>
          </w:p>
        </w:tc>
      </w:tr>
      <w:tr w:rsidR="00927CB7" w:rsidTr="00F25196">
        <w:tc>
          <w:tcPr>
            <w:tcW w:w="0" w:type="auto"/>
          </w:tcPr>
          <w:p w:rsidR="00927CB7" w:rsidRDefault="00927CB7" w:rsidP="00F45855">
            <w:r>
              <w:t>Organelles Represented</w:t>
            </w:r>
          </w:p>
        </w:tc>
        <w:tc>
          <w:tcPr>
            <w:tcW w:w="0" w:type="auto"/>
          </w:tcPr>
          <w:p w:rsidR="00927CB7" w:rsidRDefault="00C918DA" w:rsidP="00F45855">
            <w:r>
              <w:t>All 11 Organelles are labeled</w:t>
            </w:r>
          </w:p>
        </w:tc>
        <w:tc>
          <w:tcPr>
            <w:tcW w:w="0" w:type="auto"/>
          </w:tcPr>
          <w:p w:rsidR="00927CB7" w:rsidRDefault="00C918DA" w:rsidP="00F45855">
            <w:r>
              <w:t>8-10 Organelles are labeled</w:t>
            </w:r>
          </w:p>
        </w:tc>
        <w:tc>
          <w:tcPr>
            <w:tcW w:w="0" w:type="auto"/>
          </w:tcPr>
          <w:p w:rsidR="00927CB7" w:rsidRDefault="00C918DA" w:rsidP="00F45855">
            <w:r>
              <w:t>5-7 Organelles are labeled</w:t>
            </w:r>
          </w:p>
        </w:tc>
        <w:tc>
          <w:tcPr>
            <w:tcW w:w="0" w:type="auto"/>
          </w:tcPr>
          <w:p w:rsidR="00927CB7" w:rsidRDefault="00C918DA" w:rsidP="00F45855">
            <w:r>
              <w:t>1-4 Organelles are labeled</w:t>
            </w:r>
          </w:p>
        </w:tc>
        <w:tc>
          <w:tcPr>
            <w:tcW w:w="0" w:type="auto"/>
          </w:tcPr>
          <w:p w:rsidR="00927CB7" w:rsidRDefault="00927CB7" w:rsidP="00C918DA">
            <w:r>
              <w:t xml:space="preserve">0 </w:t>
            </w:r>
            <w:r w:rsidR="00C918DA">
              <w:t>O</w:t>
            </w:r>
            <w:r>
              <w:t xml:space="preserve">rganelles </w:t>
            </w:r>
            <w:r w:rsidR="00C918DA">
              <w:t>labeled</w:t>
            </w:r>
          </w:p>
        </w:tc>
      </w:tr>
      <w:tr w:rsidR="00927CB7" w:rsidTr="00F25196">
        <w:tc>
          <w:tcPr>
            <w:tcW w:w="0" w:type="auto"/>
          </w:tcPr>
          <w:p w:rsidR="00927CB7" w:rsidRDefault="00927CB7" w:rsidP="00F45855">
            <w:r>
              <w:t>Analogies</w:t>
            </w:r>
          </w:p>
        </w:tc>
        <w:tc>
          <w:tcPr>
            <w:tcW w:w="0" w:type="auto"/>
          </w:tcPr>
          <w:p w:rsidR="00927CB7" w:rsidRDefault="00927CB7" w:rsidP="00F45855">
            <w:r>
              <w:t>11 Analogies make sense</w:t>
            </w:r>
            <w:r w:rsidR="00C918DA">
              <w:t xml:space="preserve"> and are labeled</w:t>
            </w:r>
          </w:p>
        </w:tc>
        <w:tc>
          <w:tcPr>
            <w:tcW w:w="0" w:type="auto"/>
          </w:tcPr>
          <w:p w:rsidR="00927CB7" w:rsidRDefault="00927CB7" w:rsidP="00F45855">
            <w:r>
              <w:t>8-10 Analogies make sense</w:t>
            </w:r>
            <w:r w:rsidR="00C918DA">
              <w:t xml:space="preserve"> and are labeled</w:t>
            </w:r>
          </w:p>
        </w:tc>
        <w:tc>
          <w:tcPr>
            <w:tcW w:w="0" w:type="auto"/>
          </w:tcPr>
          <w:p w:rsidR="00927CB7" w:rsidRDefault="00927CB7" w:rsidP="00F45855">
            <w:r>
              <w:t>5-7 Analogies make sense</w:t>
            </w:r>
            <w:r w:rsidR="00C918DA">
              <w:t xml:space="preserve"> and are labeled</w:t>
            </w:r>
          </w:p>
        </w:tc>
        <w:tc>
          <w:tcPr>
            <w:tcW w:w="0" w:type="auto"/>
          </w:tcPr>
          <w:p w:rsidR="00927CB7" w:rsidRDefault="00927CB7" w:rsidP="00F45855">
            <w:r>
              <w:t>1-4 Analogies make sense</w:t>
            </w:r>
            <w:r w:rsidR="00C918DA">
              <w:t xml:space="preserve"> and are labeled</w:t>
            </w:r>
          </w:p>
        </w:tc>
        <w:tc>
          <w:tcPr>
            <w:tcW w:w="0" w:type="auto"/>
          </w:tcPr>
          <w:p w:rsidR="00927CB7" w:rsidRDefault="00927CB7" w:rsidP="00F45855">
            <w:r>
              <w:t>0 Analogies make sense</w:t>
            </w:r>
            <w:r w:rsidR="00C918DA">
              <w:t xml:space="preserve"> or are labeled</w:t>
            </w:r>
          </w:p>
        </w:tc>
      </w:tr>
      <w:tr w:rsidR="00927CB7" w:rsidTr="00F25196">
        <w:tc>
          <w:tcPr>
            <w:tcW w:w="0" w:type="auto"/>
          </w:tcPr>
          <w:p w:rsidR="00927CB7" w:rsidRDefault="00927CB7" w:rsidP="00F45855">
            <w:r>
              <w:t>Visual Appeal</w:t>
            </w:r>
          </w:p>
        </w:tc>
        <w:tc>
          <w:tcPr>
            <w:tcW w:w="0" w:type="auto"/>
          </w:tcPr>
          <w:p w:rsidR="00927CB7" w:rsidRDefault="00927CB7" w:rsidP="00F45855">
            <w:r>
              <w:t xml:space="preserve">At least 4 colors </w:t>
            </w:r>
          </w:p>
          <w:p w:rsidR="00927CB7" w:rsidRDefault="00927CB7" w:rsidP="00F45855">
            <w:r>
              <w:t xml:space="preserve">Extremely neat </w:t>
            </w:r>
          </w:p>
          <w:p w:rsidR="00927CB7" w:rsidRDefault="00927CB7" w:rsidP="00F45855">
            <w:r>
              <w:t>Excellent use of space</w:t>
            </w:r>
          </w:p>
        </w:tc>
        <w:tc>
          <w:tcPr>
            <w:tcW w:w="0" w:type="auto"/>
          </w:tcPr>
          <w:p w:rsidR="00927CB7" w:rsidRDefault="00927CB7" w:rsidP="00F45855">
            <w:r>
              <w:t>3 colors used</w:t>
            </w:r>
          </w:p>
          <w:p w:rsidR="00927CB7" w:rsidRDefault="00927CB7" w:rsidP="00F45855">
            <w:r>
              <w:t>Very neat</w:t>
            </w:r>
          </w:p>
          <w:p w:rsidR="00927CB7" w:rsidRDefault="00927CB7" w:rsidP="00F45855">
            <w:r>
              <w:t>Some space is unused</w:t>
            </w:r>
          </w:p>
        </w:tc>
        <w:tc>
          <w:tcPr>
            <w:tcW w:w="0" w:type="auto"/>
          </w:tcPr>
          <w:p w:rsidR="00927CB7" w:rsidRDefault="00927CB7" w:rsidP="00F45855">
            <w:r>
              <w:t>2 colors used</w:t>
            </w:r>
          </w:p>
          <w:p w:rsidR="00927CB7" w:rsidRDefault="00927CB7" w:rsidP="00F45855">
            <w:r>
              <w:t>Fairly neat</w:t>
            </w:r>
          </w:p>
          <w:p w:rsidR="00927CB7" w:rsidRDefault="00927CB7" w:rsidP="00F45855">
            <w:r>
              <w:t>Large areas unused</w:t>
            </w:r>
          </w:p>
        </w:tc>
        <w:tc>
          <w:tcPr>
            <w:tcW w:w="0" w:type="auto"/>
          </w:tcPr>
          <w:p w:rsidR="00927CB7" w:rsidRDefault="00927CB7" w:rsidP="00F45855">
            <w:r>
              <w:t>1 color used</w:t>
            </w:r>
          </w:p>
          <w:p w:rsidR="00927CB7" w:rsidRDefault="00927CB7" w:rsidP="00F45855">
            <w:r>
              <w:t>Disorderly</w:t>
            </w:r>
          </w:p>
          <w:p w:rsidR="00927CB7" w:rsidRDefault="00927CB7" w:rsidP="00F45855">
            <w:r>
              <w:t>Mostly vacant</w:t>
            </w:r>
          </w:p>
        </w:tc>
        <w:tc>
          <w:tcPr>
            <w:tcW w:w="0" w:type="auto"/>
          </w:tcPr>
          <w:p w:rsidR="00927CB7" w:rsidRDefault="00927CB7" w:rsidP="00F45855">
            <w:r>
              <w:t>0 colors used</w:t>
            </w:r>
          </w:p>
          <w:p w:rsidR="00927CB7" w:rsidRDefault="00927CB7" w:rsidP="00F45855">
            <w:r>
              <w:t>No visual appeal</w:t>
            </w:r>
          </w:p>
        </w:tc>
      </w:tr>
      <w:tr w:rsidR="00927CB7" w:rsidTr="00F25196">
        <w:tc>
          <w:tcPr>
            <w:tcW w:w="0" w:type="auto"/>
          </w:tcPr>
          <w:p w:rsidR="00927CB7" w:rsidRDefault="00927CB7" w:rsidP="00F45855">
            <w:r>
              <w:t>Quality</w:t>
            </w:r>
          </w:p>
        </w:tc>
        <w:tc>
          <w:tcPr>
            <w:tcW w:w="0" w:type="auto"/>
          </w:tcPr>
          <w:p w:rsidR="00927CB7" w:rsidRDefault="00927CB7" w:rsidP="00F45855">
            <w:r>
              <w:t>Great deal of time and effort shown</w:t>
            </w:r>
          </w:p>
        </w:tc>
        <w:tc>
          <w:tcPr>
            <w:tcW w:w="0" w:type="auto"/>
          </w:tcPr>
          <w:p w:rsidR="00927CB7" w:rsidRDefault="00927CB7" w:rsidP="00F45855">
            <w:r>
              <w:t>Time and effort shown</w:t>
            </w:r>
          </w:p>
        </w:tc>
        <w:tc>
          <w:tcPr>
            <w:tcW w:w="0" w:type="auto"/>
          </w:tcPr>
          <w:p w:rsidR="00927CB7" w:rsidRDefault="00927CB7" w:rsidP="00F45855">
            <w:r>
              <w:t>Some time and effort shown</w:t>
            </w:r>
          </w:p>
        </w:tc>
        <w:tc>
          <w:tcPr>
            <w:tcW w:w="0" w:type="auto"/>
          </w:tcPr>
          <w:p w:rsidR="00927CB7" w:rsidRDefault="00927CB7" w:rsidP="00F45855">
            <w:r>
              <w:t>Little time and effort shown</w:t>
            </w:r>
          </w:p>
        </w:tc>
        <w:tc>
          <w:tcPr>
            <w:tcW w:w="0" w:type="auto"/>
          </w:tcPr>
          <w:p w:rsidR="00927CB7" w:rsidRDefault="00927CB7" w:rsidP="00F45855">
            <w:r>
              <w:t>No effort shown</w:t>
            </w:r>
          </w:p>
        </w:tc>
      </w:tr>
    </w:tbl>
    <w:p w:rsidR="009A6DDC" w:rsidRPr="00641AEB" w:rsidRDefault="009A6DDC" w:rsidP="009A6DDC">
      <w:pPr>
        <w:pStyle w:val="Title"/>
        <w:jc w:val="center"/>
        <w:rPr>
          <w:rFonts w:ascii="Century" w:hAnsi="Century"/>
          <w:b/>
          <w:i/>
          <w:sz w:val="44"/>
          <w:u w:val="single"/>
        </w:rPr>
      </w:pPr>
      <w:r w:rsidRPr="00641AEB">
        <w:rPr>
          <w:rFonts w:ascii="Century" w:hAnsi="Century"/>
          <w:b/>
          <w:i/>
          <w:sz w:val="44"/>
          <w:u w:val="single"/>
        </w:rPr>
        <w:t>Cell Analogy Rubric Job</w:t>
      </w:r>
    </w:p>
    <w:tbl>
      <w:tblPr>
        <w:tblStyle w:val="TableGrid"/>
        <w:tblW w:w="0" w:type="auto"/>
        <w:tblLook w:val="04A0" w:firstRow="1" w:lastRow="0" w:firstColumn="1" w:lastColumn="0" w:noHBand="0" w:noVBand="1"/>
      </w:tblPr>
      <w:tblGrid>
        <w:gridCol w:w="1817"/>
        <w:gridCol w:w="2192"/>
        <w:gridCol w:w="1648"/>
        <w:gridCol w:w="1886"/>
        <w:gridCol w:w="1858"/>
        <w:gridCol w:w="1389"/>
      </w:tblGrid>
      <w:tr w:rsidR="009A6DDC" w:rsidTr="00F25196">
        <w:tc>
          <w:tcPr>
            <w:tcW w:w="0" w:type="auto"/>
          </w:tcPr>
          <w:p w:rsidR="009A6DDC" w:rsidRPr="000D65FB" w:rsidRDefault="009A6DDC" w:rsidP="00B713FC">
            <w:pPr>
              <w:jc w:val="center"/>
              <w:rPr>
                <w:b/>
              </w:rPr>
            </w:pPr>
            <w:r>
              <w:rPr>
                <w:b/>
              </w:rPr>
              <w:t>Required element</w:t>
            </w:r>
          </w:p>
        </w:tc>
        <w:tc>
          <w:tcPr>
            <w:tcW w:w="0" w:type="auto"/>
          </w:tcPr>
          <w:p w:rsidR="009A6DDC" w:rsidRDefault="00F25196" w:rsidP="00B713FC">
            <w:pPr>
              <w:jc w:val="center"/>
            </w:pPr>
            <w:r>
              <w:t>10</w:t>
            </w:r>
          </w:p>
        </w:tc>
        <w:tc>
          <w:tcPr>
            <w:tcW w:w="0" w:type="auto"/>
          </w:tcPr>
          <w:p w:rsidR="009A6DDC" w:rsidRDefault="00F25196" w:rsidP="00B713FC">
            <w:pPr>
              <w:jc w:val="center"/>
            </w:pPr>
            <w:r>
              <w:t>8</w:t>
            </w:r>
          </w:p>
        </w:tc>
        <w:tc>
          <w:tcPr>
            <w:tcW w:w="0" w:type="auto"/>
          </w:tcPr>
          <w:p w:rsidR="009A6DDC" w:rsidRDefault="009A6DDC" w:rsidP="00B713FC">
            <w:pPr>
              <w:jc w:val="center"/>
            </w:pPr>
            <w:r>
              <w:t>5</w:t>
            </w:r>
          </w:p>
        </w:tc>
        <w:tc>
          <w:tcPr>
            <w:tcW w:w="0" w:type="auto"/>
          </w:tcPr>
          <w:p w:rsidR="009A6DDC" w:rsidRDefault="009A6DDC" w:rsidP="00B713FC">
            <w:pPr>
              <w:jc w:val="center"/>
            </w:pPr>
            <w:r>
              <w:t>3</w:t>
            </w:r>
          </w:p>
        </w:tc>
        <w:tc>
          <w:tcPr>
            <w:tcW w:w="0" w:type="auto"/>
          </w:tcPr>
          <w:p w:rsidR="009A6DDC" w:rsidRDefault="009A6DDC" w:rsidP="00B713FC">
            <w:pPr>
              <w:jc w:val="center"/>
            </w:pPr>
            <w:r>
              <w:t>0</w:t>
            </w:r>
          </w:p>
        </w:tc>
      </w:tr>
      <w:tr w:rsidR="009A6DDC" w:rsidTr="00F25196">
        <w:tc>
          <w:tcPr>
            <w:tcW w:w="0" w:type="auto"/>
          </w:tcPr>
          <w:p w:rsidR="009A6DDC" w:rsidRDefault="009A6DDC" w:rsidP="00B713FC">
            <w:r>
              <w:t>Organelles Represented</w:t>
            </w:r>
          </w:p>
        </w:tc>
        <w:tc>
          <w:tcPr>
            <w:tcW w:w="0" w:type="auto"/>
          </w:tcPr>
          <w:p w:rsidR="009A6DDC" w:rsidRDefault="00C918DA" w:rsidP="00B713FC">
            <w:r>
              <w:t xml:space="preserve">4 </w:t>
            </w:r>
            <w:r w:rsidR="00D71CEE">
              <w:t xml:space="preserve">organelles </w:t>
            </w:r>
            <w:r>
              <w:t>described</w:t>
            </w:r>
            <w:r w:rsidR="00D71CEE">
              <w:t xml:space="preserve"> </w:t>
            </w:r>
          </w:p>
        </w:tc>
        <w:tc>
          <w:tcPr>
            <w:tcW w:w="0" w:type="auto"/>
          </w:tcPr>
          <w:p w:rsidR="009A6DDC" w:rsidRDefault="00C918DA" w:rsidP="00B713FC">
            <w:r>
              <w:t xml:space="preserve">3 organelles described </w:t>
            </w:r>
          </w:p>
        </w:tc>
        <w:tc>
          <w:tcPr>
            <w:tcW w:w="0" w:type="auto"/>
          </w:tcPr>
          <w:p w:rsidR="009A6DDC" w:rsidRDefault="00C918DA" w:rsidP="00C918DA">
            <w:r>
              <w:t>2 o</w:t>
            </w:r>
            <w:r w:rsidR="009A6DDC">
              <w:t xml:space="preserve">rganelles </w:t>
            </w:r>
            <w:r>
              <w:t>described</w:t>
            </w:r>
          </w:p>
        </w:tc>
        <w:tc>
          <w:tcPr>
            <w:tcW w:w="0" w:type="auto"/>
          </w:tcPr>
          <w:p w:rsidR="009A6DDC" w:rsidRDefault="00C918DA" w:rsidP="00B713FC">
            <w:r>
              <w:t>1 organelle described</w:t>
            </w:r>
            <w:r w:rsidR="009A6DDC">
              <w:t xml:space="preserve"> </w:t>
            </w:r>
          </w:p>
        </w:tc>
        <w:tc>
          <w:tcPr>
            <w:tcW w:w="0" w:type="auto"/>
          </w:tcPr>
          <w:p w:rsidR="009A6DDC" w:rsidRDefault="009A6DDC" w:rsidP="00C918DA">
            <w:r>
              <w:t xml:space="preserve">0 organelles </w:t>
            </w:r>
          </w:p>
        </w:tc>
      </w:tr>
      <w:tr w:rsidR="009A6DDC" w:rsidTr="00F25196">
        <w:tc>
          <w:tcPr>
            <w:tcW w:w="0" w:type="auto"/>
          </w:tcPr>
          <w:p w:rsidR="009A6DDC" w:rsidRDefault="009A6DDC" w:rsidP="00B713FC">
            <w:r>
              <w:t>Visual Appeal</w:t>
            </w:r>
          </w:p>
        </w:tc>
        <w:tc>
          <w:tcPr>
            <w:tcW w:w="0" w:type="auto"/>
          </w:tcPr>
          <w:p w:rsidR="009A6DDC" w:rsidRDefault="009A6DDC" w:rsidP="00B713FC">
            <w:r>
              <w:t xml:space="preserve">At least 4 colors </w:t>
            </w:r>
          </w:p>
          <w:p w:rsidR="009A6DDC" w:rsidRDefault="009A6DDC" w:rsidP="00B713FC">
            <w:r>
              <w:t xml:space="preserve">Extremely neat </w:t>
            </w:r>
          </w:p>
          <w:p w:rsidR="009A6DDC" w:rsidRDefault="009A6DDC" w:rsidP="00B713FC">
            <w:r>
              <w:t>Excellent use of space</w:t>
            </w:r>
          </w:p>
        </w:tc>
        <w:tc>
          <w:tcPr>
            <w:tcW w:w="0" w:type="auto"/>
          </w:tcPr>
          <w:p w:rsidR="009A6DDC" w:rsidRDefault="009A6DDC" w:rsidP="00B713FC">
            <w:r>
              <w:t>3 colors used</w:t>
            </w:r>
          </w:p>
          <w:p w:rsidR="009A6DDC" w:rsidRDefault="009A6DDC" w:rsidP="00B713FC">
            <w:r>
              <w:t>Very neat</w:t>
            </w:r>
          </w:p>
          <w:p w:rsidR="009A6DDC" w:rsidRDefault="009A6DDC" w:rsidP="00B713FC">
            <w:r>
              <w:t>Some space is unused</w:t>
            </w:r>
          </w:p>
        </w:tc>
        <w:tc>
          <w:tcPr>
            <w:tcW w:w="0" w:type="auto"/>
          </w:tcPr>
          <w:p w:rsidR="009A6DDC" w:rsidRDefault="009A6DDC" w:rsidP="00B713FC">
            <w:r>
              <w:t>2 colors used</w:t>
            </w:r>
          </w:p>
          <w:p w:rsidR="009A6DDC" w:rsidRDefault="009A6DDC" w:rsidP="00B713FC">
            <w:r>
              <w:t>Fairly neat</w:t>
            </w:r>
          </w:p>
          <w:p w:rsidR="009A6DDC" w:rsidRDefault="009A6DDC" w:rsidP="00B713FC">
            <w:r>
              <w:t>Large areas unused</w:t>
            </w:r>
          </w:p>
        </w:tc>
        <w:tc>
          <w:tcPr>
            <w:tcW w:w="0" w:type="auto"/>
          </w:tcPr>
          <w:p w:rsidR="009A6DDC" w:rsidRDefault="009A6DDC" w:rsidP="00B713FC">
            <w:r>
              <w:t>1 color used</w:t>
            </w:r>
          </w:p>
          <w:p w:rsidR="009A6DDC" w:rsidRDefault="009A6DDC" w:rsidP="00B713FC">
            <w:r>
              <w:t>Disorderly</w:t>
            </w:r>
          </w:p>
          <w:p w:rsidR="009A6DDC" w:rsidRDefault="009A6DDC" w:rsidP="00B713FC">
            <w:r>
              <w:t>Mostly vacant</w:t>
            </w:r>
          </w:p>
        </w:tc>
        <w:tc>
          <w:tcPr>
            <w:tcW w:w="0" w:type="auto"/>
          </w:tcPr>
          <w:p w:rsidR="009A6DDC" w:rsidRDefault="009A6DDC" w:rsidP="00B713FC">
            <w:r>
              <w:t>0 colors used</w:t>
            </w:r>
          </w:p>
          <w:p w:rsidR="009A6DDC" w:rsidRDefault="009A6DDC" w:rsidP="00B713FC">
            <w:r>
              <w:t>No visual appeal</w:t>
            </w:r>
          </w:p>
        </w:tc>
      </w:tr>
      <w:tr w:rsidR="009A6DDC" w:rsidTr="00F25196">
        <w:tc>
          <w:tcPr>
            <w:tcW w:w="0" w:type="auto"/>
          </w:tcPr>
          <w:p w:rsidR="009A6DDC" w:rsidRDefault="009A6DDC" w:rsidP="00B713FC">
            <w:r>
              <w:t>Quality</w:t>
            </w:r>
          </w:p>
        </w:tc>
        <w:tc>
          <w:tcPr>
            <w:tcW w:w="0" w:type="auto"/>
          </w:tcPr>
          <w:p w:rsidR="009A6DDC" w:rsidRDefault="009A6DDC" w:rsidP="00B713FC">
            <w:r>
              <w:t>Great deal of time and effort shown</w:t>
            </w:r>
          </w:p>
        </w:tc>
        <w:tc>
          <w:tcPr>
            <w:tcW w:w="0" w:type="auto"/>
          </w:tcPr>
          <w:p w:rsidR="009A6DDC" w:rsidRDefault="009A6DDC" w:rsidP="00B713FC">
            <w:r>
              <w:t>Time and effort shown</w:t>
            </w:r>
          </w:p>
        </w:tc>
        <w:tc>
          <w:tcPr>
            <w:tcW w:w="0" w:type="auto"/>
          </w:tcPr>
          <w:p w:rsidR="009A6DDC" w:rsidRDefault="009A6DDC" w:rsidP="00B713FC">
            <w:r>
              <w:t>Some time and effort shown</w:t>
            </w:r>
          </w:p>
        </w:tc>
        <w:tc>
          <w:tcPr>
            <w:tcW w:w="0" w:type="auto"/>
          </w:tcPr>
          <w:p w:rsidR="009A6DDC" w:rsidRDefault="009A6DDC" w:rsidP="00B713FC">
            <w:r>
              <w:t>Little time and effort shown</w:t>
            </w:r>
          </w:p>
        </w:tc>
        <w:tc>
          <w:tcPr>
            <w:tcW w:w="0" w:type="auto"/>
          </w:tcPr>
          <w:p w:rsidR="009A6DDC" w:rsidRDefault="009A6DDC" w:rsidP="00B713FC">
            <w:r>
              <w:t>No effort shown</w:t>
            </w:r>
          </w:p>
        </w:tc>
      </w:tr>
    </w:tbl>
    <w:p w:rsidR="00641AEB" w:rsidRPr="00641AEB" w:rsidRDefault="00641AEB" w:rsidP="00F25196">
      <w:pPr>
        <w:pStyle w:val="Title"/>
        <w:jc w:val="center"/>
        <w:rPr>
          <w:rFonts w:ascii="Century" w:hAnsi="Century"/>
          <w:b/>
          <w:i/>
          <w:sz w:val="44"/>
          <w:u w:val="single"/>
        </w:rPr>
      </w:pPr>
      <w:r w:rsidRPr="00641AEB">
        <w:rPr>
          <w:rFonts w:ascii="Century" w:hAnsi="Century"/>
          <w:b/>
          <w:i/>
          <w:sz w:val="44"/>
          <w:u w:val="single"/>
        </w:rPr>
        <w:t>Cell Analogy Rubric Video</w:t>
      </w:r>
    </w:p>
    <w:tbl>
      <w:tblPr>
        <w:tblStyle w:val="TableGrid"/>
        <w:tblW w:w="0" w:type="auto"/>
        <w:tblLook w:val="04A0" w:firstRow="1" w:lastRow="0" w:firstColumn="1" w:lastColumn="0" w:noHBand="0" w:noVBand="1"/>
      </w:tblPr>
      <w:tblGrid>
        <w:gridCol w:w="1772"/>
        <w:gridCol w:w="2122"/>
        <w:gridCol w:w="1837"/>
        <w:gridCol w:w="1794"/>
        <w:gridCol w:w="1742"/>
        <w:gridCol w:w="1523"/>
      </w:tblGrid>
      <w:tr w:rsidR="00641AEB" w:rsidTr="00641AEB">
        <w:tc>
          <w:tcPr>
            <w:tcW w:w="0" w:type="auto"/>
          </w:tcPr>
          <w:p w:rsidR="00641AEB" w:rsidRPr="000D65FB" w:rsidRDefault="00641AEB" w:rsidP="00D83119">
            <w:pPr>
              <w:jc w:val="center"/>
              <w:rPr>
                <w:b/>
              </w:rPr>
            </w:pPr>
            <w:r>
              <w:rPr>
                <w:b/>
              </w:rPr>
              <w:t>Required element</w:t>
            </w:r>
          </w:p>
        </w:tc>
        <w:tc>
          <w:tcPr>
            <w:tcW w:w="0" w:type="auto"/>
          </w:tcPr>
          <w:p w:rsidR="00641AEB" w:rsidRDefault="00641AEB" w:rsidP="00D83119">
            <w:pPr>
              <w:jc w:val="center"/>
            </w:pPr>
            <w:r>
              <w:t>10</w:t>
            </w:r>
          </w:p>
        </w:tc>
        <w:tc>
          <w:tcPr>
            <w:tcW w:w="0" w:type="auto"/>
          </w:tcPr>
          <w:p w:rsidR="00641AEB" w:rsidRDefault="00641AEB" w:rsidP="00D83119">
            <w:pPr>
              <w:jc w:val="center"/>
            </w:pPr>
            <w:r>
              <w:t>8</w:t>
            </w:r>
          </w:p>
        </w:tc>
        <w:tc>
          <w:tcPr>
            <w:tcW w:w="0" w:type="auto"/>
          </w:tcPr>
          <w:p w:rsidR="00641AEB" w:rsidRDefault="00641AEB" w:rsidP="00D83119">
            <w:pPr>
              <w:jc w:val="center"/>
            </w:pPr>
            <w:r>
              <w:t>5</w:t>
            </w:r>
          </w:p>
        </w:tc>
        <w:tc>
          <w:tcPr>
            <w:tcW w:w="0" w:type="auto"/>
          </w:tcPr>
          <w:p w:rsidR="00641AEB" w:rsidRDefault="00641AEB" w:rsidP="00D83119">
            <w:pPr>
              <w:jc w:val="center"/>
            </w:pPr>
            <w:r>
              <w:t>3</w:t>
            </w:r>
          </w:p>
        </w:tc>
        <w:tc>
          <w:tcPr>
            <w:tcW w:w="0" w:type="auto"/>
          </w:tcPr>
          <w:p w:rsidR="00641AEB" w:rsidRDefault="00641AEB" w:rsidP="00D83119">
            <w:pPr>
              <w:jc w:val="center"/>
            </w:pPr>
            <w:r>
              <w:t>0</w:t>
            </w:r>
          </w:p>
        </w:tc>
      </w:tr>
      <w:tr w:rsidR="00641AEB" w:rsidTr="00641AEB">
        <w:tc>
          <w:tcPr>
            <w:tcW w:w="0" w:type="auto"/>
          </w:tcPr>
          <w:p w:rsidR="00641AEB" w:rsidRDefault="00641AEB" w:rsidP="00D83119">
            <w:r>
              <w:t>Organelles Represented</w:t>
            </w:r>
          </w:p>
        </w:tc>
        <w:tc>
          <w:tcPr>
            <w:tcW w:w="0" w:type="auto"/>
          </w:tcPr>
          <w:p w:rsidR="00641AEB" w:rsidRDefault="00641AEB" w:rsidP="00D83119">
            <w:r>
              <w:t xml:space="preserve">4 organelles described </w:t>
            </w:r>
          </w:p>
        </w:tc>
        <w:tc>
          <w:tcPr>
            <w:tcW w:w="0" w:type="auto"/>
          </w:tcPr>
          <w:p w:rsidR="00641AEB" w:rsidRDefault="00641AEB" w:rsidP="00D83119">
            <w:r>
              <w:t xml:space="preserve">3 organelles described </w:t>
            </w:r>
          </w:p>
        </w:tc>
        <w:tc>
          <w:tcPr>
            <w:tcW w:w="0" w:type="auto"/>
          </w:tcPr>
          <w:p w:rsidR="00641AEB" w:rsidRDefault="00641AEB" w:rsidP="00D83119">
            <w:r>
              <w:t>2 organelles described</w:t>
            </w:r>
          </w:p>
        </w:tc>
        <w:tc>
          <w:tcPr>
            <w:tcW w:w="0" w:type="auto"/>
          </w:tcPr>
          <w:p w:rsidR="00641AEB" w:rsidRDefault="00641AEB" w:rsidP="00D83119">
            <w:r>
              <w:t xml:space="preserve">1 organelle described </w:t>
            </w:r>
          </w:p>
        </w:tc>
        <w:tc>
          <w:tcPr>
            <w:tcW w:w="0" w:type="auto"/>
          </w:tcPr>
          <w:p w:rsidR="00641AEB" w:rsidRDefault="00641AEB" w:rsidP="00D83119">
            <w:r>
              <w:t xml:space="preserve">0 organelles </w:t>
            </w:r>
          </w:p>
        </w:tc>
      </w:tr>
      <w:tr w:rsidR="00641AEB" w:rsidTr="00641AEB">
        <w:tc>
          <w:tcPr>
            <w:tcW w:w="0" w:type="auto"/>
          </w:tcPr>
          <w:p w:rsidR="00641AEB" w:rsidRDefault="00641AEB" w:rsidP="00D83119">
            <w:r>
              <w:t>Performance</w:t>
            </w:r>
          </w:p>
        </w:tc>
        <w:tc>
          <w:tcPr>
            <w:tcW w:w="0" w:type="auto"/>
          </w:tcPr>
          <w:p w:rsidR="00641AEB" w:rsidRDefault="00641AEB" w:rsidP="00D83119">
            <w:r>
              <w:t>Interesting, well-rehearsed,</w:t>
            </w:r>
          </w:p>
          <w:p w:rsidR="00641AEB" w:rsidRDefault="00641AEB" w:rsidP="00D83119">
            <w:r>
              <w:t>with smooth delivery that</w:t>
            </w:r>
          </w:p>
          <w:p w:rsidR="00641AEB" w:rsidRDefault="00641AEB" w:rsidP="00D83119">
            <w:proofErr w:type="gramStart"/>
            <w:r>
              <w:t>holds</w:t>
            </w:r>
            <w:proofErr w:type="gramEnd"/>
            <w:r>
              <w:t xml:space="preserve"> audience attention.</w:t>
            </w:r>
          </w:p>
        </w:tc>
        <w:tc>
          <w:tcPr>
            <w:tcW w:w="0" w:type="auto"/>
          </w:tcPr>
          <w:p w:rsidR="00641AEB" w:rsidRDefault="00641AEB" w:rsidP="00D83119">
            <w:r>
              <w:t>Relatively interesting,</w:t>
            </w:r>
          </w:p>
          <w:p w:rsidR="00641AEB" w:rsidRDefault="00641AEB" w:rsidP="00D83119">
            <w:r>
              <w:t>rehearsed, with a fairly</w:t>
            </w:r>
          </w:p>
          <w:p w:rsidR="00641AEB" w:rsidRDefault="00641AEB" w:rsidP="00D83119">
            <w:r>
              <w:t>smooth delivery that mostly</w:t>
            </w:r>
          </w:p>
          <w:p w:rsidR="00641AEB" w:rsidRDefault="00641AEB" w:rsidP="00D83119">
            <w:proofErr w:type="gramStart"/>
            <w:r>
              <w:t>holds</w:t>
            </w:r>
            <w:proofErr w:type="gramEnd"/>
            <w:r>
              <w:t xml:space="preserve"> audience attention.</w:t>
            </w:r>
          </w:p>
        </w:tc>
        <w:tc>
          <w:tcPr>
            <w:tcW w:w="0" w:type="auto"/>
          </w:tcPr>
          <w:p w:rsidR="00641AEB" w:rsidRDefault="00641AEB" w:rsidP="00D83119">
            <w:r>
              <w:t>Delivery not smooth, but</w:t>
            </w:r>
          </w:p>
          <w:p w:rsidR="00641AEB" w:rsidRDefault="00641AEB" w:rsidP="00D83119">
            <w:r>
              <w:t>able to hold audience</w:t>
            </w:r>
          </w:p>
          <w:p w:rsidR="00641AEB" w:rsidRDefault="00641AEB" w:rsidP="00D83119">
            <w:proofErr w:type="gramStart"/>
            <w:r>
              <w:t>attention</w:t>
            </w:r>
            <w:proofErr w:type="gramEnd"/>
            <w:r>
              <w:t xml:space="preserve"> most of the time.</w:t>
            </w:r>
          </w:p>
        </w:tc>
        <w:tc>
          <w:tcPr>
            <w:tcW w:w="0" w:type="auto"/>
          </w:tcPr>
          <w:p w:rsidR="00641AEB" w:rsidRDefault="00641AEB" w:rsidP="00D83119">
            <w:r>
              <w:t>Delivery not smooth,</w:t>
            </w:r>
          </w:p>
          <w:p w:rsidR="00641AEB" w:rsidRDefault="00641AEB" w:rsidP="00D83119">
            <w:proofErr w:type="gramStart"/>
            <w:r>
              <w:t>audience</w:t>
            </w:r>
            <w:proofErr w:type="gramEnd"/>
            <w:r>
              <w:t xml:space="preserve"> attention lost.</w:t>
            </w:r>
          </w:p>
        </w:tc>
        <w:tc>
          <w:tcPr>
            <w:tcW w:w="0" w:type="auto"/>
          </w:tcPr>
          <w:p w:rsidR="00641AEB" w:rsidRDefault="00641AEB" w:rsidP="00D83119">
            <w:r>
              <w:t>Chose not to present</w:t>
            </w:r>
          </w:p>
        </w:tc>
      </w:tr>
      <w:tr w:rsidR="00641AEB" w:rsidTr="00641AEB">
        <w:tc>
          <w:tcPr>
            <w:tcW w:w="0" w:type="auto"/>
          </w:tcPr>
          <w:p w:rsidR="00641AEB" w:rsidRDefault="00641AEB" w:rsidP="00D83119">
            <w:r>
              <w:t>Quality</w:t>
            </w:r>
          </w:p>
        </w:tc>
        <w:tc>
          <w:tcPr>
            <w:tcW w:w="0" w:type="auto"/>
          </w:tcPr>
          <w:p w:rsidR="00641AEB" w:rsidRDefault="00641AEB" w:rsidP="00D83119">
            <w:r>
              <w:t>Great deal of time and effort shown</w:t>
            </w:r>
          </w:p>
        </w:tc>
        <w:tc>
          <w:tcPr>
            <w:tcW w:w="0" w:type="auto"/>
          </w:tcPr>
          <w:p w:rsidR="00641AEB" w:rsidRDefault="00641AEB" w:rsidP="00D83119">
            <w:r>
              <w:t>Time and effort shown</w:t>
            </w:r>
          </w:p>
        </w:tc>
        <w:tc>
          <w:tcPr>
            <w:tcW w:w="0" w:type="auto"/>
          </w:tcPr>
          <w:p w:rsidR="00641AEB" w:rsidRDefault="00641AEB" w:rsidP="00D83119">
            <w:r>
              <w:t>Some time and effort shown</w:t>
            </w:r>
          </w:p>
        </w:tc>
        <w:tc>
          <w:tcPr>
            <w:tcW w:w="0" w:type="auto"/>
          </w:tcPr>
          <w:p w:rsidR="00641AEB" w:rsidRDefault="00641AEB" w:rsidP="00D83119">
            <w:r>
              <w:t>Little time and effort shown</w:t>
            </w:r>
          </w:p>
        </w:tc>
        <w:tc>
          <w:tcPr>
            <w:tcW w:w="0" w:type="auto"/>
          </w:tcPr>
          <w:p w:rsidR="00641AEB" w:rsidRDefault="00641AEB" w:rsidP="00D83119">
            <w:r>
              <w:t>No effort shown</w:t>
            </w:r>
          </w:p>
        </w:tc>
      </w:tr>
    </w:tbl>
    <w:p w:rsidR="00F25196" w:rsidRPr="00641AEB" w:rsidRDefault="00F25196" w:rsidP="00F25196">
      <w:pPr>
        <w:pStyle w:val="Title"/>
        <w:jc w:val="center"/>
        <w:rPr>
          <w:rFonts w:ascii="Century" w:hAnsi="Century"/>
          <w:b/>
          <w:i/>
          <w:sz w:val="44"/>
          <w:u w:val="single"/>
        </w:rPr>
      </w:pPr>
      <w:r w:rsidRPr="00641AEB">
        <w:rPr>
          <w:rFonts w:ascii="Century" w:hAnsi="Century"/>
          <w:b/>
          <w:i/>
          <w:sz w:val="44"/>
          <w:u w:val="single"/>
        </w:rPr>
        <w:t>Cell Analogy Rubric Peer Score</w:t>
      </w:r>
    </w:p>
    <w:tbl>
      <w:tblPr>
        <w:tblStyle w:val="TableGrid"/>
        <w:tblW w:w="10911" w:type="dxa"/>
        <w:tblLayout w:type="fixed"/>
        <w:tblLook w:val="04A0" w:firstRow="1" w:lastRow="0" w:firstColumn="1" w:lastColumn="0" w:noHBand="0" w:noVBand="1"/>
      </w:tblPr>
      <w:tblGrid>
        <w:gridCol w:w="1734"/>
        <w:gridCol w:w="3109"/>
        <w:gridCol w:w="3109"/>
        <w:gridCol w:w="2959"/>
      </w:tblGrid>
      <w:tr w:rsidR="00641AEB" w:rsidTr="00641AEB">
        <w:trPr>
          <w:trHeight w:val="66"/>
        </w:trPr>
        <w:tc>
          <w:tcPr>
            <w:tcW w:w="1734" w:type="dxa"/>
          </w:tcPr>
          <w:p w:rsidR="00F25196" w:rsidRPr="000D65FB" w:rsidRDefault="00F25196" w:rsidP="00B713FC">
            <w:pPr>
              <w:jc w:val="center"/>
              <w:rPr>
                <w:b/>
              </w:rPr>
            </w:pPr>
            <w:bookmarkStart w:id="0" w:name="_GoBack"/>
            <w:bookmarkEnd w:id="0"/>
            <w:r>
              <w:rPr>
                <w:b/>
              </w:rPr>
              <w:t>Required element</w:t>
            </w:r>
          </w:p>
        </w:tc>
        <w:tc>
          <w:tcPr>
            <w:tcW w:w="3109" w:type="dxa"/>
          </w:tcPr>
          <w:p w:rsidR="00F25196" w:rsidRDefault="00641AEB" w:rsidP="00B713FC">
            <w:pPr>
              <w:jc w:val="center"/>
            </w:pPr>
            <w:r>
              <w:t>1</w:t>
            </w:r>
            <w:r w:rsidR="00F25196">
              <w:t>0</w:t>
            </w:r>
          </w:p>
        </w:tc>
        <w:tc>
          <w:tcPr>
            <w:tcW w:w="3109" w:type="dxa"/>
          </w:tcPr>
          <w:p w:rsidR="00F25196" w:rsidRDefault="00641AEB" w:rsidP="00B713FC">
            <w:pPr>
              <w:jc w:val="center"/>
            </w:pPr>
            <w:r>
              <w:t>5</w:t>
            </w:r>
          </w:p>
        </w:tc>
        <w:tc>
          <w:tcPr>
            <w:tcW w:w="2959" w:type="dxa"/>
          </w:tcPr>
          <w:p w:rsidR="00F25196" w:rsidRDefault="00641AEB" w:rsidP="00B713FC">
            <w:pPr>
              <w:jc w:val="center"/>
            </w:pPr>
            <w:r>
              <w:t>0</w:t>
            </w:r>
          </w:p>
        </w:tc>
      </w:tr>
      <w:tr w:rsidR="00641AEB" w:rsidTr="00641AEB">
        <w:trPr>
          <w:trHeight w:val="546"/>
        </w:trPr>
        <w:tc>
          <w:tcPr>
            <w:tcW w:w="1734" w:type="dxa"/>
          </w:tcPr>
          <w:p w:rsidR="00F25196" w:rsidRDefault="00F25196" w:rsidP="00B713FC">
            <w:r>
              <w:t>Teamwork</w:t>
            </w:r>
          </w:p>
        </w:tc>
        <w:tc>
          <w:tcPr>
            <w:tcW w:w="3109" w:type="dxa"/>
          </w:tcPr>
          <w:p w:rsidR="00F25196" w:rsidRDefault="00F25196" w:rsidP="00F25196">
            <w:r>
              <w:t>The team worked well</w:t>
            </w:r>
          </w:p>
          <w:p w:rsidR="00F25196" w:rsidRDefault="00F25196" w:rsidP="00F25196">
            <w:r>
              <w:t>together to achieve</w:t>
            </w:r>
          </w:p>
          <w:p w:rsidR="00F25196" w:rsidRDefault="00F25196" w:rsidP="00F25196">
            <w:proofErr w:type="gramStart"/>
            <w:r>
              <w:t>objectives</w:t>
            </w:r>
            <w:proofErr w:type="gramEnd"/>
            <w:r>
              <w:t>. Each member</w:t>
            </w:r>
          </w:p>
          <w:p w:rsidR="00F25196" w:rsidRDefault="00F25196" w:rsidP="00F25196">
            <w:r>
              <w:t>contributed in a valuable</w:t>
            </w:r>
          </w:p>
          <w:p w:rsidR="00F25196" w:rsidRDefault="00F25196" w:rsidP="00F25196">
            <w:proofErr w:type="gramStart"/>
            <w:r>
              <w:t>way</w:t>
            </w:r>
            <w:proofErr w:type="gramEnd"/>
            <w:r>
              <w:t xml:space="preserve"> to the project. All data</w:t>
            </w:r>
          </w:p>
          <w:p w:rsidR="00F25196" w:rsidRDefault="00F25196" w:rsidP="00F25196">
            <w:r>
              <w:lastRenderedPageBreak/>
              <w:t>sources indicated a high</w:t>
            </w:r>
          </w:p>
          <w:p w:rsidR="00F25196" w:rsidRDefault="00F25196" w:rsidP="00F25196">
            <w:r>
              <w:t>level of mutual respect and</w:t>
            </w:r>
          </w:p>
          <w:p w:rsidR="00F25196" w:rsidRDefault="00F25196" w:rsidP="00F25196">
            <w:proofErr w:type="gramStart"/>
            <w:r>
              <w:t>collaboration</w:t>
            </w:r>
            <w:proofErr w:type="gramEnd"/>
            <w:r>
              <w:t>.</w:t>
            </w:r>
          </w:p>
        </w:tc>
        <w:tc>
          <w:tcPr>
            <w:tcW w:w="3109" w:type="dxa"/>
          </w:tcPr>
          <w:p w:rsidR="00F25196" w:rsidRDefault="00F25196" w:rsidP="00F25196">
            <w:r>
              <w:lastRenderedPageBreak/>
              <w:t>The team worked well together</w:t>
            </w:r>
          </w:p>
          <w:p w:rsidR="00F25196" w:rsidRDefault="00F25196" w:rsidP="00F25196">
            <w:r>
              <w:t>most of the time, with only a few</w:t>
            </w:r>
          </w:p>
          <w:p w:rsidR="00F25196" w:rsidRDefault="00F25196" w:rsidP="00F25196">
            <w:r>
              <w:t>occurrences of communication</w:t>
            </w:r>
          </w:p>
          <w:p w:rsidR="00F25196" w:rsidRDefault="00F25196" w:rsidP="00F25196">
            <w:r>
              <w:t>breakdown or failure to</w:t>
            </w:r>
          </w:p>
          <w:p w:rsidR="00F25196" w:rsidRDefault="00F25196" w:rsidP="00F25196">
            <w:proofErr w:type="gramStart"/>
            <w:r>
              <w:lastRenderedPageBreak/>
              <w:t>collaborate</w:t>
            </w:r>
            <w:proofErr w:type="gramEnd"/>
            <w:r>
              <w:t xml:space="preserve"> when appropriate.</w:t>
            </w:r>
          </w:p>
          <w:p w:rsidR="00F25196" w:rsidRDefault="00F25196" w:rsidP="00F25196">
            <w:r>
              <w:t>Members were mostly respectful</w:t>
            </w:r>
          </w:p>
          <w:p w:rsidR="00F25196" w:rsidRDefault="00F25196" w:rsidP="00F25196">
            <w:proofErr w:type="gramStart"/>
            <w:r>
              <w:t>of</w:t>
            </w:r>
            <w:proofErr w:type="gramEnd"/>
            <w:r>
              <w:t xml:space="preserve"> each other.</w:t>
            </w:r>
          </w:p>
        </w:tc>
        <w:tc>
          <w:tcPr>
            <w:tcW w:w="2959" w:type="dxa"/>
          </w:tcPr>
          <w:p w:rsidR="00F25196" w:rsidRDefault="00F25196" w:rsidP="00F25196">
            <w:r>
              <w:lastRenderedPageBreak/>
              <w:t>Team did not collaborate</w:t>
            </w:r>
          </w:p>
          <w:p w:rsidR="00F25196" w:rsidRDefault="00F25196" w:rsidP="00F25196">
            <w:proofErr w:type="gramStart"/>
            <w:r>
              <w:t>or</w:t>
            </w:r>
            <w:proofErr w:type="gramEnd"/>
            <w:r>
              <w:t xml:space="preserve"> communicate well.</w:t>
            </w:r>
          </w:p>
          <w:p w:rsidR="00F25196" w:rsidRDefault="00F25196" w:rsidP="00F25196">
            <w:r>
              <w:t>Some members would</w:t>
            </w:r>
          </w:p>
          <w:p w:rsidR="00F25196" w:rsidRDefault="00F25196" w:rsidP="00F25196">
            <w:r>
              <w:t>work independently,</w:t>
            </w:r>
          </w:p>
          <w:p w:rsidR="00F25196" w:rsidRDefault="00F25196" w:rsidP="00F25196">
            <w:r>
              <w:t>without regard to</w:t>
            </w:r>
          </w:p>
          <w:p w:rsidR="00F25196" w:rsidRDefault="00F25196" w:rsidP="00F25196">
            <w:proofErr w:type="gramStart"/>
            <w:r>
              <w:lastRenderedPageBreak/>
              <w:t>objectives</w:t>
            </w:r>
            <w:proofErr w:type="gramEnd"/>
            <w:r>
              <w:t xml:space="preserve"> or priorities. A</w:t>
            </w:r>
          </w:p>
          <w:p w:rsidR="00F25196" w:rsidRDefault="00F25196" w:rsidP="00F25196">
            <w:r>
              <w:t>lack of respect and regard</w:t>
            </w:r>
          </w:p>
          <w:p w:rsidR="00F25196" w:rsidRDefault="00F25196" w:rsidP="00F25196">
            <w:proofErr w:type="gramStart"/>
            <w:r>
              <w:t>was</w:t>
            </w:r>
            <w:proofErr w:type="gramEnd"/>
            <w:r>
              <w:t xml:space="preserve"> frequently noted.</w:t>
            </w:r>
          </w:p>
        </w:tc>
      </w:tr>
      <w:tr w:rsidR="00641AEB" w:rsidTr="00641AEB">
        <w:trPr>
          <w:trHeight w:val="546"/>
        </w:trPr>
        <w:tc>
          <w:tcPr>
            <w:tcW w:w="1734" w:type="dxa"/>
          </w:tcPr>
          <w:p w:rsidR="00641AEB" w:rsidRPr="00641AEB" w:rsidRDefault="00641AEB" w:rsidP="00641AEB">
            <w:r>
              <w:lastRenderedPageBreak/>
              <w:t>On Time</w:t>
            </w:r>
          </w:p>
        </w:tc>
        <w:tc>
          <w:tcPr>
            <w:tcW w:w="3109" w:type="dxa"/>
          </w:tcPr>
          <w:p w:rsidR="00641AEB" w:rsidRPr="00641AEB" w:rsidRDefault="00641AEB" w:rsidP="00641AEB">
            <w:r>
              <w:t>Project is completed on time.</w:t>
            </w:r>
          </w:p>
        </w:tc>
        <w:tc>
          <w:tcPr>
            <w:tcW w:w="3109" w:type="dxa"/>
          </w:tcPr>
          <w:p w:rsidR="00641AEB" w:rsidRPr="00641AEB" w:rsidRDefault="00641AEB" w:rsidP="00641AEB">
            <w:r>
              <w:t>Project was turned in 1 day late.</w:t>
            </w:r>
          </w:p>
        </w:tc>
        <w:tc>
          <w:tcPr>
            <w:tcW w:w="2959" w:type="dxa"/>
          </w:tcPr>
          <w:p w:rsidR="00641AEB" w:rsidRPr="00641AEB" w:rsidRDefault="00641AEB" w:rsidP="00641AEB">
            <w:r>
              <w:t>Project was turned in more than 1 day past the due date.</w:t>
            </w:r>
          </w:p>
        </w:tc>
      </w:tr>
    </w:tbl>
    <w:p w:rsidR="00F25196" w:rsidRDefault="00F25196" w:rsidP="00F45855"/>
    <w:p w:rsidR="009A6DDC" w:rsidRPr="00F25196" w:rsidRDefault="00F25196" w:rsidP="00F25196">
      <w:pPr>
        <w:jc w:val="center"/>
        <w:rPr>
          <w:u w:val="single"/>
        </w:rPr>
      </w:pPr>
      <w:r>
        <w:rPr>
          <w:rFonts w:ascii="Century" w:hAnsi="Century"/>
          <w:b/>
          <w:i/>
          <w:u w:val="single"/>
        </w:rPr>
        <w:t>Cell Analogy</w:t>
      </w:r>
      <w:r>
        <w:rPr>
          <w:rFonts w:ascii="Century" w:hAnsi="Century"/>
          <w:b/>
          <w:i/>
        </w:rPr>
        <w:tab/>
      </w:r>
      <w:r>
        <w:rPr>
          <w:rFonts w:ascii="Century" w:hAnsi="Century"/>
          <w:b/>
          <w:i/>
        </w:rPr>
        <w:tab/>
      </w:r>
      <w:r>
        <w:rPr>
          <w:rFonts w:ascii="Century" w:hAnsi="Century"/>
          <w:b/>
          <w:i/>
        </w:rPr>
        <w:tab/>
      </w:r>
      <w:r w:rsidR="00641AEB">
        <w:rPr>
          <w:rFonts w:ascii="Century" w:hAnsi="Century"/>
          <w:b/>
          <w:i/>
          <w:u w:val="single"/>
        </w:rPr>
        <w:tab/>
        <w:t>/12</w:t>
      </w:r>
      <w:r>
        <w:rPr>
          <w:rFonts w:ascii="Century" w:hAnsi="Century"/>
          <w:b/>
          <w:i/>
          <w:u w:val="single"/>
        </w:rPr>
        <w:t>0</w:t>
      </w:r>
    </w:p>
    <w:sectPr w:rsidR="009A6DDC" w:rsidRPr="00F25196" w:rsidSect="00DF7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859"/>
    <w:multiLevelType w:val="hybridMultilevel"/>
    <w:tmpl w:val="C3982AB4"/>
    <w:lvl w:ilvl="0" w:tplc="6F4E9A3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4D147DF"/>
    <w:multiLevelType w:val="hybridMultilevel"/>
    <w:tmpl w:val="E93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700DF"/>
    <w:multiLevelType w:val="hybridMultilevel"/>
    <w:tmpl w:val="2126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C1DAB"/>
    <w:multiLevelType w:val="hybridMultilevel"/>
    <w:tmpl w:val="80D4D27A"/>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3113ED"/>
    <w:multiLevelType w:val="hybridMultilevel"/>
    <w:tmpl w:val="1D2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567A1"/>
    <w:multiLevelType w:val="hybridMultilevel"/>
    <w:tmpl w:val="B604440E"/>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B55256"/>
    <w:multiLevelType w:val="hybridMultilevel"/>
    <w:tmpl w:val="C8B8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F1D91"/>
    <w:multiLevelType w:val="hybridMultilevel"/>
    <w:tmpl w:val="FADE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755B4"/>
    <w:multiLevelType w:val="hybridMultilevel"/>
    <w:tmpl w:val="A3847FF2"/>
    <w:lvl w:ilvl="0" w:tplc="9B72E1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2BC34C2"/>
    <w:multiLevelType w:val="hybridMultilevel"/>
    <w:tmpl w:val="4658EC96"/>
    <w:lvl w:ilvl="0" w:tplc="01BCE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FC28F5"/>
    <w:multiLevelType w:val="hybridMultilevel"/>
    <w:tmpl w:val="97D8B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76588"/>
    <w:multiLevelType w:val="hybridMultilevel"/>
    <w:tmpl w:val="9E8E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5"/>
  </w:num>
  <w:num w:numId="6">
    <w:abstractNumId w:val="3"/>
  </w:num>
  <w:num w:numId="7">
    <w:abstractNumId w:val="6"/>
  </w:num>
  <w:num w:numId="8">
    <w:abstractNumId w:val="2"/>
  </w:num>
  <w:num w:numId="9">
    <w:abstractNumId w:val="1"/>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F7"/>
    <w:rsid w:val="000D65FB"/>
    <w:rsid w:val="000F7006"/>
    <w:rsid w:val="00104FD9"/>
    <w:rsid w:val="0015405B"/>
    <w:rsid w:val="00233AB0"/>
    <w:rsid w:val="00641AEB"/>
    <w:rsid w:val="00653F71"/>
    <w:rsid w:val="00655504"/>
    <w:rsid w:val="0071721C"/>
    <w:rsid w:val="00786F61"/>
    <w:rsid w:val="00794D47"/>
    <w:rsid w:val="007C253D"/>
    <w:rsid w:val="007F2C68"/>
    <w:rsid w:val="00855430"/>
    <w:rsid w:val="00916097"/>
    <w:rsid w:val="00927CB7"/>
    <w:rsid w:val="009A6DDC"/>
    <w:rsid w:val="00A841F4"/>
    <w:rsid w:val="00AF5782"/>
    <w:rsid w:val="00B24276"/>
    <w:rsid w:val="00BA56C4"/>
    <w:rsid w:val="00C34CEE"/>
    <w:rsid w:val="00C918DA"/>
    <w:rsid w:val="00D23C79"/>
    <w:rsid w:val="00D51B18"/>
    <w:rsid w:val="00D71CEE"/>
    <w:rsid w:val="00D75EE9"/>
    <w:rsid w:val="00D90140"/>
    <w:rsid w:val="00DE4744"/>
    <w:rsid w:val="00DF74F7"/>
    <w:rsid w:val="00E55D83"/>
    <w:rsid w:val="00F25196"/>
    <w:rsid w:val="00F3546B"/>
    <w:rsid w:val="00F45855"/>
    <w:rsid w:val="00F93468"/>
    <w:rsid w:val="00FB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64FF"/>
  <w15:chartTrackingRefBased/>
  <w15:docId w15:val="{60C9CCB5-F8F4-4D5D-B73E-D28394C4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7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4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6C4"/>
    <w:pPr>
      <w:ind w:left="720"/>
      <w:contextualSpacing/>
    </w:pPr>
  </w:style>
  <w:style w:type="table" w:customStyle="1" w:styleId="TableGrid1">
    <w:name w:val="Table Grid1"/>
    <w:basedOn w:val="TableNormal"/>
    <w:next w:val="TableGrid"/>
    <w:uiPriority w:val="59"/>
    <w:rsid w:val="00C34C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3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0BAA-F06F-44A9-A463-B061A1A1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4</cp:revision>
  <cp:lastPrinted>2018-10-24T18:38:00Z</cp:lastPrinted>
  <dcterms:created xsi:type="dcterms:W3CDTF">2019-10-03T11:27:00Z</dcterms:created>
  <dcterms:modified xsi:type="dcterms:W3CDTF">2019-10-16T16:28:00Z</dcterms:modified>
</cp:coreProperties>
</file>